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584" w:rsidRPr="00150AE3" w:rsidRDefault="005F29CB" w:rsidP="00BD617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8"/>
        </w:rPr>
        <w:drawing>
          <wp:inline distT="0" distB="0" distL="0" distR="0">
            <wp:extent cx="5940425" cy="8170996"/>
            <wp:effectExtent l="0" t="0" r="0" b="0"/>
            <wp:docPr id="2" name="Рисунок 2" descr="G:\Скан титульники 25-26г\юные техни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Скан титульники 25-26г\юные техники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584" w:rsidRPr="00B14584" w:rsidRDefault="00B14584" w:rsidP="00B14584">
      <w:pPr>
        <w:tabs>
          <w:tab w:val="center" w:pos="4677"/>
          <w:tab w:val="left" w:pos="639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</w:rPr>
      </w:pPr>
    </w:p>
    <w:p w:rsidR="00B14584" w:rsidRDefault="00B14584" w:rsidP="00B14584">
      <w:pPr>
        <w:pStyle w:val="a5"/>
        <w:tabs>
          <w:tab w:val="center" w:pos="4677"/>
          <w:tab w:val="left" w:pos="6390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</w:rPr>
      </w:pPr>
    </w:p>
    <w:p w:rsidR="00B14584" w:rsidRDefault="00B14584" w:rsidP="00CC1750">
      <w:pPr>
        <w:spacing w:after="0" w:line="240" w:lineRule="auto"/>
        <w:ind w:firstLine="851"/>
        <w:rPr>
          <w:rFonts w:ascii="Times New Roman" w:hAnsi="Times New Roman" w:cs="Times New Roman"/>
          <w:b/>
          <w:i/>
          <w:color w:val="000000"/>
          <w:sz w:val="28"/>
          <w:szCs w:val="24"/>
          <w:shd w:val="clear" w:color="auto" w:fill="FFFFFF"/>
        </w:rPr>
      </w:pPr>
    </w:p>
    <w:p w:rsidR="00B14584" w:rsidRDefault="00B14584" w:rsidP="00CC1750">
      <w:pPr>
        <w:spacing w:after="0" w:line="240" w:lineRule="auto"/>
        <w:ind w:firstLine="851"/>
        <w:rPr>
          <w:rFonts w:ascii="Times New Roman" w:hAnsi="Times New Roman" w:cs="Times New Roman"/>
          <w:b/>
          <w:i/>
          <w:color w:val="000000"/>
          <w:sz w:val="28"/>
          <w:szCs w:val="24"/>
          <w:shd w:val="clear" w:color="auto" w:fill="FFFFFF"/>
        </w:rPr>
      </w:pPr>
    </w:p>
    <w:p w:rsidR="00B14584" w:rsidRDefault="00B14584" w:rsidP="00CC1750">
      <w:pPr>
        <w:spacing w:after="0" w:line="240" w:lineRule="auto"/>
        <w:ind w:firstLine="851"/>
        <w:rPr>
          <w:rFonts w:ascii="Times New Roman" w:hAnsi="Times New Roman" w:cs="Times New Roman"/>
          <w:b/>
          <w:i/>
          <w:color w:val="000000"/>
          <w:sz w:val="28"/>
          <w:szCs w:val="24"/>
          <w:shd w:val="clear" w:color="auto" w:fill="FFFFFF"/>
        </w:rPr>
      </w:pPr>
    </w:p>
    <w:p w:rsidR="00B14584" w:rsidRDefault="00B14584" w:rsidP="00CC1750">
      <w:pPr>
        <w:spacing w:after="0" w:line="240" w:lineRule="auto"/>
        <w:ind w:firstLine="851"/>
        <w:rPr>
          <w:rFonts w:ascii="Times New Roman" w:hAnsi="Times New Roman" w:cs="Times New Roman"/>
          <w:b/>
          <w:i/>
          <w:color w:val="000000"/>
          <w:sz w:val="28"/>
          <w:szCs w:val="24"/>
          <w:shd w:val="clear" w:color="auto" w:fill="FFFFFF"/>
        </w:rPr>
      </w:pPr>
    </w:p>
    <w:p w:rsidR="008E7E04" w:rsidRPr="00C0280A" w:rsidRDefault="008E7E04" w:rsidP="008E7E0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sz w:val="28"/>
          <w:szCs w:val="28"/>
        </w:rPr>
        <w:t xml:space="preserve">    Программа адресована обучающимся кружкового объединения «</w:t>
      </w:r>
      <w:r>
        <w:rPr>
          <w:sz w:val="28"/>
          <w:szCs w:val="28"/>
        </w:rPr>
        <w:t>Юные техники</w:t>
      </w:r>
      <w:r w:rsidRPr="00C0280A">
        <w:rPr>
          <w:sz w:val="28"/>
          <w:szCs w:val="28"/>
        </w:rPr>
        <w:t>»,  является программой технической направленности, предполагает кружковой уровень освоения знаний и практических навыков. Настоящая программа является модифицированной</w:t>
      </w:r>
      <w:r>
        <w:rPr>
          <w:sz w:val="28"/>
          <w:szCs w:val="28"/>
        </w:rPr>
        <w:t xml:space="preserve">. </w:t>
      </w:r>
      <w:r w:rsidRPr="00C0280A">
        <w:rPr>
          <w:sz w:val="28"/>
          <w:szCs w:val="28"/>
        </w:rPr>
        <w:t>Программа адаптирована к потребностям учащихся и условиям материально-технической базы МБУ ДО СМ</w:t>
      </w:r>
      <w:r>
        <w:rPr>
          <w:sz w:val="28"/>
          <w:szCs w:val="28"/>
        </w:rPr>
        <w:t>О</w:t>
      </w:r>
      <w:r w:rsidRPr="00C0280A">
        <w:rPr>
          <w:sz w:val="28"/>
          <w:szCs w:val="28"/>
        </w:rPr>
        <w:t xml:space="preserve"> «Дом творчества».</w:t>
      </w:r>
    </w:p>
    <w:p w:rsidR="00B14584" w:rsidRDefault="00B14584" w:rsidP="00B14584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14584">
        <w:rPr>
          <w:rFonts w:ascii="Times New Roman" w:hAnsi="Times New Roman" w:cs="Times New Roman"/>
          <w:b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97282E" w:rsidRDefault="0097282E" w:rsidP="00B14584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7282E" w:rsidRPr="0097282E" w:rsidRDefault="0097282E" w:rsidP="0097282E">
      <w:pPr>
        <w:rPr>
          <w:rFonts w:ascii="Times New Roman" w:hAnsi="Times New Roman" w:cs="Times New Roman"/>
          <w:sz w:val="28"/>
          <w:szCs w:val="28"/>
        </w:rPr>
      </w:pPr>
      <w:r w:rsidRPr="0097282E">
        <w:rPr>
          <w:rFonts w:ascii="Times New Roman" w:hAnsi="Times New Roman" w:cs="Times New Roman"/>
          <w:sz w:val="28"/>
          <w:szCs w:val="28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97282E" w:rsidRPr="0097282E" w:rsidRDefault="0097282E" w:rsidP="0097282E">
      <w:pPr>
        <w:rPr>
          <w:rFonts w:ascii="Times New Roman" w:hAnsi="Times New Roman" w:cs="Times New Roman"/>
          <w:sz w:val="28"/>
          <w:szCs w:val="28"/>
        </w:rPr>
      </w:pPr>
      <w:r w:rsidRPr="0097282E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97282E" w:rsidRPr="0097282E" w:rsidRDefault="0097282E" w:rsidP="0097282E">
      <w:pPr>
        <w:rPr>
          <w:rFonts w:ascii="Times New Roman" w:hAnsi="Times New Roman" w:cs="Times New Roman"/>
          <w:sz w:val="28"/>
          <w:szCs w:val="28"/>
        </w:rPr>
      </w:pPr>
      <w:r w:rsidRPr="0097282E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97282E" w:rsidRPr="0097282E" w:rsidRDefault="0097282E" w:rsidP="0097282E">
      <w:pPr>
        <w:rPr>
          <w:rFonts w:ascii="Times New Roman" w:hAnsi="Times New Roman" w:cs="Times New Roman"/>
          <w:sz w:val="28"/>
          <w:szCs w:val="28"/>
        </w:rPr>
      </w:pPr>
      <w:r w:rsidRPr="0097282E">
        <w:rPr>
          <w:rFonts w:ascii="Times New Roman" w:hAnsi="Times New Roman" w:cs="Times New Roman"/>
          <w:sz w:val="28"/>
          <w:szCs w:val="28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97282E" w:rsidRPr="0097282E" w:rsidRDefault="0097282E" w:rsidP="0097282E">
      <w:pPr>
        <w:rPr>
          <w:rFonts w:ascii="Times New Roman" w:hAnsi="Times New Roman" w:cs="Times New Roman"/>
          <w:sz w:val="28"/>
          <w:szCs w:val="28"/>
        </w:rPr>
      </w:pPr>
      <w:r w:rsidRPr="0097282E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97282E" w:rsidRPr="0097282E" w:rsidRDefault="0097282E" w:rsidP="0097282E">
      <w:pPr>
        <w:rPr>
          <w:rFonts w:ascii="Times New Roman" w:hAnsi="Times New Roman" w:cs="Times New Roman"/>
          <w:sz w:val="28"/>
          <w:szCs w:val="28"/>
        </w:rPr>
      </w:pPr>
      <w:r w:rsidRPr="0097282E">
        <w:rPr>
          <w:rFonts w:ascii="Times New Roman" w:hAnsi="Times New Roman" w:cs="Times New Roman"/>
          <w:sz w:val="28"/>
          <w:szCs w:val="28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97282E" w:rsidRPr="0097282E" w:rsidRDefault="0097282E" w:rsidP="0097282E">
      <w:pPr>
        <w:rPr>
          <w:rFonts w:ascii="Times New Roman" w:hAnsi="Times New Roman" w:cs="Times New Roman"/>
          <w:sz w:val="28"/>
          <w:szCs w:val="28"/>
        </w:rPr>
      </w:pPr>
      <w:r w:rsidRPr="0097282E">
        <w:rPr>
          <w:rFonts w:ascii="Times New Roman" w:hAnsi="Times New Roman" w:cs="Times New Roman"/>
          <w:sz w:val="28"/>
          <w:szCs w:val="28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97282E" w:rsidRPr="0097282E" w:rsidRDefault="0097282E" w:rsidP="0097282E">
      <w:pPr>
        <w:rPr>
          <w:rFonts w:ascii="Times New Roman" w:hAnsi="Times New Roman" w:cs="Times New Roman"/>
          <w:sz w:val="28"/>
          <w:szCs w:val="28"/>
        </w:rPr>
      </w:pPr>
      <w:r w:rsidRPr="0097282E">
        <w:rPr>
          <w:rFonts w:ascii="Times New Roman" w:hAnsi="Times New Roman" w:cs="Times New Roman"/>
          <w:sz w:val="28"/>
          <w:szCs w:val="28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97282E" w:rsidRPr="0097282E" w:rsidRDefault="0097282E" w:rsidP="0097282E">
      <w:pPr>
        <w:rPr>
          <w:rFonts w:ascii="Times New Roman" w:hAnsi="Times New Roman" w:cs="Times New Roman"/>
          <w:sz w:val="28"/>
          <w:szCs w:val="28"/>
        </w:rPr>
      </w:pPr>
      <w:r w:rsidRPr="0097282E">
        <w:rPr>
          <w:rFonts w:ascii="Times New Roman" w:hAnsi="Times New Roman" w:cs="Times New Roman"/>
          <w:sz w:val="28"/>
          <w:szCs w:val="28"/>
        </w:rPr>
        <w:t xml:space="preserve">- Постановление Главного государственного санитарного врача РФ от 28 сентября 2020 г. № 28 «Об утверждении санитарных правил СП 2.4.3648-20 </w:t>
      </w:r>
      <w:r w:rsidRPr="0097282E">
        <w:rPr>
          <w:rFonts w:ascii="Times New Roman" w:hAnsi="Times New Roman" w:cs="Times New Roman"/>
          <w:sz w:val="28"/>
          <w:szCs w:val="28"/>
        </w:rPr>
        <w:lastRenderedPageBreak/>
        <w:t>«Санитарно-эпидемиологические требования к организациям воспитания и обучения, отдыха и оздоровления детей и молодежи».</w:t>
      </w:r>
    </w:p>
    <w:p w:rsidR="00B14584" w:rsidRPr="0097282E" w:rsidRDefault="00B14584" w:rsidP="0097282E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728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Актуальность программы</w:t>
      </w:r>
    </w:p>
    <w:p w:rsidR="00B14584" w:rsidRDefault="00B14584" w:rsidP="00CC1750">
      <w:pPr>
        <w:spacing w:after="0" w:line="240" w:lineRule="auto"/>
        <w:ind w:firstLine="851"/>
        <w:rPr>
          <w:rFonts w:ascii="Times New Roman" w:hAnsi="Times New Roman" w:cs="Times New Roman"/>
          <w:b/>
          <w:i/>
          <w:color w:val="000000"/>
          <w:sz w:val="28"/>
          <w:szCs w:val="24"/>
          <w:shd w:val="clear" w:color="auto" w:fill="FFFFFF"/>
        </w:rPr>
      </w:pPr>
    </w:p>
    <w:p w:rsidR="008E7E04" w:rsidRPr="00CC1750" w:rsidRDefault="008E7E04" w:rsidP="008E7E0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CC175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Жизнь современных детей протекает в быстро меняющемся мире, который предъявляет серьезные требования к ним. Важная задача сегодня — сформировать у ребенка интерес к изобретательской и рационализаторской, исследовательской деятельности, к техническому творчеству. Эта непростая задача, в первую очередь, требует создания особых условий обучения. В связи с этим огромное значение отведено конструированию. </w:t>
      </w:r>
    </w:p>
    <w:p w:rsidR="008E7E04" w:rsidRPr="00CC1750" w:rsidRDefault="008E7E04" w:rsidP="008E7E0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CC175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Конструирование как излюбленный детьми вид деятельности не только увлекательное, но и весьма полезное занятие. Когда ребенок строит, он должен ориентироваться на некоторый образ того, что получится, поэтому конструирование развивает образное мышление и воображение, а также в процессе осуществляется физическое совершенствование ребенка. </w:t>
      </w:r>
    </w:p>
    <w:p w:rsidR="008E7E04" w:rsidRPr="00CC1750" w:rsidRDefault="008E7E04" w:rsidP="008E7E0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CC175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«Роботоконструирование» из конструкторов нового поколения, программирование, исследование, а также общение в процессе работы предоставляет уникальную возможность для </w:t>
      </w:r>
      <w:r w:rsidR="003A579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учащихся </w:t>
      </w:r>
      <w:r w:rsidRPr="00CC175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освоить основы робототехники, соз</w:t>
      </w:r>
      <w:r w:rsidR="003A579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дав действующие модели роботов. </w:t>
      </w:r>
      <w:r w:rsidRPr="00CC175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Работая индивидуально, парами или в командах, дети смогут учиться, создавая и программируя модели, проводя исследования, составляя отчёты и обсуждая идеи, возникающие во время работы с этими моделями. </w:t>
      </w:r>
    </w:p>
    <w:p w:rsidR="00B14584" w:rsidRDefault="00B14584" w:rsidP="00CC1750">
      <w:pPr>
        <w:spacing w:after="0" w:line="240" w:lineRule="auto"/>
        <w:ind w:firstLine="851"/>
        <w:rPr>
          <w:rFonts w:ascii="Times New Roman" w:hAnsi="Times New Roman" w:cs="Times New Roman"/>
          <w:b/>
          <w:i/>
          <w:color w:val="000000"/>
          <w:sz w:val="28"/>
          <w:szCs w:val="24"/>
          <w:shd w:val="clear" w:color="auto" w:fill="FFFFFF"/>
        </w:rPr>
      </w:pPr>
    </w:p>
    <w:p w:rsidR="008E7E04" w:rsidRPr="00C0280A" w:rsidRDefault="008E7E04" w:rsidP="008E7E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Новизна</w:t>
      </w:r>
      <w:r w:rsidRPr="00C02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программы</w:t>
      </w:r>
    </w:p>
    <w:p w:rsidR="008E7E04" w:rsidRPr="00CC1750" w:rsidRDefault="008E7E04" w:rsidP="008E7E04">
      <w:pPr>
        <w:spacing w:after="0" w:line="240" w:lineRule="auto"/>
        <w:ind w:firstLine="426"/>
        <w:jc w:val="both"/>
        <w:rPr>
          <w:sz w:val="24"/>
        </w:rPr>
      </w:pPr>
      <w:r w:rsidRPr="00C0280A">
        <w:rPr>
          <w:b/>
          <w:bCs/>
          <w:color w:val="000000"/>
          <w:sz w:val="28"/>
          <w:szCs w:val="28"/>
        </w:rPr>
        <w:t> </w:t>
      </w:r>
      <w:r w:rsidRPr="00C0280A">
        <w:rPr>
          <w:b/>
          <w:bCs/>
          <w:color w:val="000000"/>
          <w:sz w:val="28"/>
          <w:szCs w:val="28"/>
        </w:rPr>
        <w:tab/>
      </w:r>
      <w:r w:rsidR="005F29C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Применение конструкторов L</w:t>
      </w:r>
      <w:r w:rsidR="005F29C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  <w:lang w:val="en-US"/>
        </w:rPr>
        <w:t>ego</w:t>
      </w:r>
      <w:r w:rsidR="005F29CB" w:rsidRPr="005F29C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Pr="00CC175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WeDo 2.0</w:t>
      </w:r>
      <w:r w:rsidR="003A579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Pr="00CC175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позволяет существенно повысить мотивацию </w:t>
      </w:r>
      <w:r w:rsidR="003A579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учащихся</w:t>
      </w:r>
      <w:r w:rsidRPr="00CC175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 организовать их творческую и исследовательскую работу, в форме познавательной игры узнать многие важные идеи и развить необходимые в дальнейшей жизни навыки.</w:t>
      </w:r>
    </w:p>
    <w:p w:rsidR="008E7E04" w:rsidRPr="00CC1750" w:rsidRDefault="008E7E04" w:rsidP="008E7E0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CC175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Конструирование нового поколения предназначено для того, чтобы положить начало формированию у ребенка целостного представления о мире техники, устройстве конструкций, механизмов и машин, их месте в окружающем мире, творческих способностей. Реализация данной программы позволяет стимулировать интерес и любознательность, развивать способности к решению проблемных ситуаций — умению исследовать проблему, анализировать имеющиеся ресурсы, выдвигать идеи, планировать решения и реализовывать их, расширять технический, математический словари ребенка. </w:t>
      </w:r>
    </w:p>
    <w:p w:rsidR="008E7E04" w:rsidRPr="00CC1750" w:rsidRDefault="008E7E04" w:rsidP="008E7E0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CC1750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Роботоконструирование — это не только создание роботов, но и программирование. </w:t>
      </w:r>
    </w:p>
    <w:p w:rsidR="008E7E04" w:rsidRPr="001B35D9" w:rsidRDefault="008E7E04" w:rsidP="008E7E0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B35D9">
        <w:rPr>
          <w:sz w:val="28"/>
          <w:szCs w:val="28"/>
        </w:rPr>
        <w:t xml:space="preserve"> </w:t>
      </w:r>
    </w:p>
    <w:p w:rsidR="008E7E04" w:rsidRPr="001B35D9" w:rsidRDefault="008E7E04" w:rsidP="008E7E04">
      <w:pPr>
        <w:spacing w:after="0" w:line="240" w:lineRule="auto"/>
        <w:rPr>
          <w:sz w:val="24"/>
        </w:rPr>
      </w:pPr>
      <w:r w:rsidRPr="001B35D9">
        <w:rPr>
          <w:rFonts w:ascii="Times New Roman" w:eastAsia="Times New Roman" w:hAnsi="Times New Roman" w:cs="Times New Roman"/>
          <w:b/>
          <w:sz w:val="28"/>
        </w:rPr>
        <w:t>Педагогическая целесообразность</w:t>
      </w:r>
    </w:p>
    <w:p w:rsidR="008E7E04" w:rsidRPr="00CC1750" w:rsidRDefault="008E7E04" w:rsidP="008E7E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CC1750">
        <w:rPr>
          <w:rFonts w:ascii="Times New Roman" w:eastAsia="Times New Roman" w:hAnsi="Times New Roman" w:cs="Times New Roman"/>
          <w:sz w:val="28"/>
        </w:rPr>
        <w:t xml:space="preserve">Комплект </w:t>
      </w:r>
      <w:r w:rsidR="005F29CB">
        <w:rPr>
          <w:rFonts w:ascii="Times New Roman" w:eastAsia="Times New Roman" w:hAnsi="Times New Roman" w:cs="Times New Roman"/>
          <w:sz w:val="28"/>
          <w:lang w:val="en-US"/>
        </w:rPr>
        <w:t>Lego</w:t>
      </w:r>
      <w:r w:rsidRPr="00CC1750">
        <w:rPr>
          <w:rFonts w:ascii="Times New Roman" w:eastAsia="Times New Roman" w:hAnsi="Times New Roman" w:cs="Times New Roman"/>
          <w:sz w:val="28"/>
        </w:rPr>
        <w:t xml:space="preserve"> WeDo 2.0 помогает стимулировать интерес школьников к естественным наукам и инженерному искусству. </w:t>
      </w:r>
      <w:r>
        <w:rPr>
          <w:rFonts w:ascii="Times New Roman" w:eastAsia="Times New Roman" w:hAnsi="Times New Roman" w:cs="Times New Roman"/>
          <w:sz w:val="28"/>
        </w:rPr>
        <w:t>О</w:t>
      </w:r>
      <w:r w:rsidRPr="00CC1750">
        <w:rPr>
          <w:rFonts w:ascii="Times New Roman" w:eastAsia="Times New Roman" w:hAnsi="Times New Roman" w:cs="Times New Roman"/>
          <w:sz w:val="28"/>
        </w:rPr>
        <w:t>дна из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lastRenderedPageBreak/>
        <w:t>приоритетных задач образования -</w:t>
      </w:r>
      <w:r w:rsidRPr="00CC1750">
        <w:rPr>
          <w:rFonts w:ascii="Times New Roman" w:eastAsia="Times New Roman" w:hAnsi="Times New Roman" w:cs="Times New Roman"/>
          <w:sz w:val="28"/>
        </w:rPr>
        <w:t xml:space="preserve"> формирование универсальных учебных действий, а также способов деятельности, уровень усвоения которых предопределяет успешность последующего обучения ребёнка. На первый план выступает деятельностно-ориентированное обучение: учение, направленное на самостоятельный поиск решения проблем и задач, развитие способности ученика самостоятельно ставить учебные цели, проектировать пути их реализации, контролировать и оценивать свои достижения.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CC1750">
        <w:rPr>
          <w:rFonts w:ascii="Times New Roman" w:eastAsia="Times New Roman" w:hAnsi="Times New Roman" w:cs="Times New Roman"/>
          <w:sz w:val="28"/>
        </w:rPr>
        <w:t>Педагогическая целесообразность программы в том и состоит, что при условии выполнения, обеспечивает достижение поставленных целей и задач, связанных с научно-техническим развитием ребенка</w:t>
      </w:r>
    </w:p>
    <w:p w:rsidR="008E7E04" w:rsidRPr="00C0280A" w:rsidRDefault="008E7E04" w:rsidP="008E7E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E04" w:rsidRPr="00C0280A" w:rsidRDefault="008E7E04" w:rsidP="008E7E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E04" w:rsidRPr="00C0280A" w:rsidRDefault="008E7E04" w:rsidP="008E7E04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  <w:r w:rsidRPr="00C0280A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5"/>
        <w:gridCol w:w="4796"/>
      </w:tblGrid>
      <w:tr w:rsidR="008E7E04" w:rsidRPr="00C0280A" w:rsidTr="00795545">
        <w:trPr>
          <w:jc w:val="center"/>
        </w:trPr>
        <w:tc>
          <w:tcPr>
            <w:tcW w:w="4775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8E7E04" w:rsidRPr="00C0280A" w:rsidTr="00795545">
        <w:trPr>
          <w:jc w:val="center"/>
        </w:trPr>
        <w:tc>
          <w:tcPr>
            <w:tcW w:w="4775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техническая</w:t>
            </w:r>
          </w:p>
        </w:tc>
      </w:tr>
      <w:tr w:rsidR="008E7E04" w:rsidRPr="00C0280A" w:rsidTr="00795545">
        <w:trPr>
          <w:jc w:val="center"/>
        </w:trPr>
        <w:tc>
          <w:tcPr>
            <w:tcW w:w="4775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модифицированная</w:t>
            </w:r>
          </w:p>
        </w:tc>
      </w:tr>
      <w:tr w:rsidR="008E7E04" w:rsidRPr="00C0280A" w:rsidTr="00795545">
        <w:trPr>
          <w:jc w:val="center"/>
        </w:trPr>
        <w:tc>
          <w:tcPr>
            <w:tcW w:w="4775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образовательная</w:t>
            </w:r>
          </w:p>
        </w:tc>
      </w:tr>
      <w:tr w:rsidR="008E7E04" w:rsidRPr="00C0280A" w:rsidTr="00795545">
        <w:trPr>
          <w:jc w:val="center"/>
        </w:trPr>
        <w:tc>
          <w:tcPr>
            <w:tcW w:w="4775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8E7E04" w:rsidRPr="00C0280A" w:rsidRDefault="003A5791" w:rsidP="0079554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7-13</w:t>
            </w:r>
            <w:r w:rsidR="008E7E04" w:rsidRPr="00C0280A">
              <w:rPr>
                <w:sz w:val="28"/>
                <w:szCs w:val="28"/>
              </w:rPr>
              <w:t xml:space="preserve"> лет</w:t>
            </w:r>
          </w:p>
        </w:tc>
      </w:tr>
      <w:tr w:rsidR="008E7E04" w:rsidRPr="00C0280A" w:rsidTr="00795545">
        <w:trPr>
          <w:jc w:val="center"/>
        </w:trPr>
        <w:tc>
          <w:tcPr>
            <w:tcW w:w="4775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8E7E04" w:rsidRPr="00C0280A" w:rsidRDefault="005F29CB" w:rsidP="0079554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="003A5791">
              <w:rPr>
                <w:sz w:val="28"/>
                <w:szCs w:val="28"/>
              </w:rPr>
              <w:t xml:space="preserve">-10 </w:t>
            </w:r>
            <w:r w:rsidR="008E7E04" w:rsidRPr="00C0280A">
              <w:rPr>
                <w:sz w:val="28"/>
                <w:szCs w:val="28"/>
              </w:rPr>
              <w:t>человек в группе</w:t>
            </w:r>
          </w:p>
        </w:tc>
      </w:tr>
      <w:tr w:rsidR="008E7E04" w:rsidRPr="00C0280A" w:rsidTr="00795545">
        <w:trPr>
          <w:jc w:val="center"/>
        </w:trPr>
        <w:tc>
          <w:tcPr>
            <w:tcW w:w="4775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8E7E04" w:rsidRPr="005F29CB" w:rsidRDefault="008E7E04" w:rsidP="005F29C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C0280A">
              <w:rPr>
                <w:sz w:val="28"/>
                <w:szCs w:val="28"/>
              </w:rPr>
              <w:t>1</w:t>
            </w:r>
            <w:r w:rsidR="003A5791">
              <w:rPr>
                <w:sz w:val="28"/>
                <w:szCs w:val="28"/>
              </w:rPr>
              <w:t>-</w:t>
            </w:r>
            <w:r w:rsidR="005F29CB">
              <w:rPr>
                <w:sz w:val="28"/>
                <w:szCs w:val="28"/>
                <w:lang w:val="en-US"/>
              </w:rPr>
              <w:t>5</w:t>
            </w:r>
          </w:p>
        </w:tc>
      </w:tr>
      <w:tr w:rsidR="008E7E04" w:rsidRPr="00C0280A" w:rsidTr="00795545">
        <w:trPr>
          <w:jc w:val="center"/>
        </w:trPr>
        <w:tc>
          <w:tcPr>
            <w:tcW w:w="4775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C0280A">
              <w:rPr>
                <w:sz w:val="28"/>
                <w:szCs w:val="28"/>
              </w:rPr>
              <w:t>2</w:t>
            </w:r>
          </w:p>
        </w:tc>
      </w:tr>
      <w:tr w:rsidR="008E7E04" w:rsidRPr="00C0280A" w:rsidTr="00795545">
        <w:trPr>
          <w:jc w:val="center"/>
        </w:trPr>
        <w:tc>
          <w:tcPr>
            <w:tcW w:w="4775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8E7E04" w:rsidRPr="00C0280A" w:rsidRDefault="008E7E04" w:rsidP="00795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0280A">
              <w:rPr>
                <w:rFonts w:ascii="Times New Roman" w:hAnsi="Times New Roman" w:cs="Times New Roman"/>
                <w:sz w:val="28"/>
                <w:szCs w:val="28"/>
              </w:rPr>
              <w:t xml:space="preserve"> месяцев </w:t>
            </w:r>
          </w:p>
        </w:tc>
      </w:tr>
      <w:tr w:rsidR="008E7E04" w:rsidRPr="00C0280A" w:rsidTr="00795545">
        <w:trPr>
          <w:jc w:val="center"/>
        </w:trPr>
        <w:tc>
          <w:tcPr>
            <w:tcW w:w="4775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8E7E04" w:rsidRPr="005F29CB" w:rsidRDefault="005F29CB" w:rsidP="0079554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F29CB">
              <w:rPr>
                <w:sz w:val="28"/>
                <w:szCs w:val="28"/>
              </w:rPr>
              <w:t xml:space="preserve">18 </w:t>
            </w:r>
            <w:r>
              <w:rPr>
                <w:sz w:val="28"/>
                <w:szCs w:val="28"/>
              </w:rPr>
              <w:t>часов</w:t>
            </w:r>
          </w:p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Сентябрь-декабрь-</w:t>
            </w:r>
            <w:r w:rsidR="005F29CB">
              <w:rPr>
                <w:sz w:val="28"/>
                <w:szCs w:val="28"/>
              </w:rPr>
              <w:t>8</w:t>
            </w:r>
            <w:r w:rsidRPr="00C0280A">
              <w:rPr>
                <w:sz w:val="28"/>
                <w:szCs w:val="28"/>
              </w:rPr>
              <w:t xml:space="preserve"> часа,</w:t>
            </w:r>
          </w:p>
          <w:p w:rsidR="008E7E04" w:rsidRPr="00C0280A" w:rsidRDefault="003A5791" w:rsidP="005F29C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Январь-май</w:t>
            </w:r>
            <w:r w:rsidR="008E7E04" w:rsidRPr="00C0280A">
              <w:rPr>
                <w:sz w:val="28"/>
                <w:szCs w:val="28"/>
              </w:rPr>
              <w:t>-</w:t>
            </w:r>
            <w:r w:rsidR="005F29CB">
              <w:rPr>
                <w:sz w:val="28"/>
                <w:szCs w:val="28"/>
              </w:rPr>
              <w:t>10</w:t>
            </w:r>
            <w:r w:rsidR="008E7E04" w:rsidRPr="00C0280A">
              <w:rPr>
                <w:sz w:val="28"/>
                <w:szCs w:val="28"/>
              </w:rPr>
              <w:t xml:space="preserve"> часов.</w:t>
            </w:r>
          </w:p>
        </w:tc>
      </w:tr>
      <w:tr w:rsidR="008E7E04" w:rsidRPr="00C0280A" w:rsidTr="00795545">
        <w:trPr>
          <w:jc w:val="center"/>
        </w:trPr>
        <w:tc>
          <w:tcPr>
            <w:tcW w:w="4775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8E7E04" w:rsidRPr="00C0280A" w:rsidRDefault="003A5791" w:rsidP="005F29C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7E04" w:rsidRPr="00C0280A">
              <w:rPr>
                <w:sz w:val="28"/>
                <w:szCs w:val="28"/>
              </w:rPr>
              <w:t xml:space="preserve"> раз  в </w:t>
            </w:r>
            <w:r>
              <w:rPr>
                <w:sz w:val="28"/>
                <w:szCs w:val="28"/>
              </w:rPr>
              <w:t>месяц</w:t>
            </w:r>
            <w:r w:rsidR="008E7E04" w:rsidRPr="00C0280A">
              <w:rPr>
                <w:sz w:val="28"/>
                <w:szCs w:val="28"/>
              </w:rPr>
              <w:t xml:space="preserve"> по</w:t>
            </w:r>
            <w:r w:rsidR="005F29CB">
              <w:rPr>
                <w:sz w:val="28"/>
                <w:szCs w:val="28"/>
              </w:rPr>
              <w:t>2</w:t>
            </w:r>
            <w:r w:rsidR="008E7E04" w:rsidRPr="00C0280A">
              <w:rPr>
                <w:sz w:val="28"/>
                <w:szCs w:val="28"/>
              </w:rPr>
              <w:t xml:space="preserve"> заняти</w:t>
            </w:r>
            <w:r>
              <w:rPr>
                <w:sz w:val="28"/>
                <w:szCs w:val="28"/>
              </w:rPr>
              <w:t>ю</w:t>
            </w:r>
            <w:r w:rsidR="008E7E04" w:rsidRPr="00C0280A">
              <w:rPr>
                <w:sz w:val="28"/>
                <w:szCs w:val="28"/>
              </w:rPr>
              <w:t xml:space="preserve"> </w:t>
            </w:r>
          </w:p>
        </w:tc>
      </w:tr>
      <w:tr w:rsidR="008E7E04" w:rsidRPr="00C0280A" w:rsidTr="00795545">
        <w:trPr>
          <w:jc w:val="center"/>
        </w:trPr>
        <w:tc>
          <w:tcPr>
            <w:tcW w:w="4775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По расписанию</w:t>
            </w:r>
          </w:p>
        </w:tc>
      </w:tr>
      <w:tr w:rsidR="008E7E04" w:rsidRPr="00C0280A" w:rsidTr="00795545">
        <w:trPr>
          <w:jc w:val="center"/>
        </w:trPr>
        <w:tc>
          <w:tcPr>
            <w:tcW w:w="4775" w:type="dxa"/>
          </w:tcPr>
          <w:p w:rsidR="008E7E04" w:rsidRPr="00C0280A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280A">
              <w:rPr>
                <w:sz w:val="28"/>
                <w:szCs w:val="28"/>
              </w:rPr>
              <w:t>Сроки проведения аттестации</w:t>
            </w:r>
          </w:p>
        </w:tc>
        <w:tc>
          <w:tcPr>
            <w:tcW w:w="4796" w:type="dxa"/>
          </w:tcPr>
          <w:p w:rsidR="008E7E04" w:rsidRPr="009C5DFF" w:rsidRDefault="008E7E04" w:rsidP="0079554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C0280A">
              <w:rPr>
                <w:sz w:val="28"/>
                <w:szCs w:val="28"/>
              </w:rPr>
              <w:t xml:space="preserve">ттестация – </w:t>
            </w:r>
            <w:r>
              <w:rPr>
                <w:sz w:val="28"/>
                <w:szCs w:val="28"/>
              </w:rPr>
              <w:t>май</w:t>
            </w:r>
          </w:p>
        </w:tc>
      </w:tr>
    </w:tbl>
    <w:p w:rsidR="008E7E04" w:rsidRPr="00C0280A" w:rsidRDefault="008E7E04" w:rsidP="008E7E0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7E04" w:rsidRPr="00C0280A" w:rsidRDefault="008E7E04" w:rsidP="008E7E04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0280A">
        <w:rPr>
          <w:rFonts w:ascii="Times New Roman" w:hAnsi="Times New Roman" w:cs="Times New Roman"/>
          <w:b/>
          <w:sz w:val="28"/>
          <w:szCs w:val="28"/>
        </w:rPr>
        <w:t>Формы проведения занятий:</w:t>
      </w:r>
    </w:p>
    <w:p w:rsidR="003A5791" w:rsidRPr="001C5BFE" w:rsidRDefault="003A5791" w:rsidP="003A57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C5BFE">
        <w:rPr>
          <w:rFonts w:ascii="Times New Roman" w:eastAsia="Times New Roman" w:hAnsi="Times New Roman" w:cs="Times New Roman"/>
          <w:sz w:val="28"/>
        </w:rPr>
        <w:t>Одно из главных условий успеха обучения детей и развития их творчества - это индивидуальный подход к каждому ребенку. Важен и принцип обучения и воспитания в коллективе. Он предполагает сочетание коллективных, групповых, индивидуальных форм организации на занятиях. Коллективные задания вводятся в программу с целью формирования опыта общения и чувства коллективизма.</w:t>
      </w:r>
    </w:p>
    <w:p w:rsidR="008E7E04" w:rsidRPr="00C0280A" w:rsidRDefault="008E7E04" w:rsidP="008E7E04">
      <w:pPr>
        <w:pStyle w:val="c1"/>
        <w:shd w:val="clear" w:color="auto" w:fill="FFFFFF"/>
        <w:spacing w:before="0" w:beforeAutospacing="0" w:after="0" w:afterAutospacing="0"/>
        <w:ind w:left="720" w:right="4"/>
        <w:jc w:val="both"/>
        <w:rPr>
          <w:b/>
          <w:sz w:val="28"/>
          <w:szCs w:val="28"/>
          <w:shd w:val="clear" w:color="auto" w:fill="FFFFFF"/>
        </w:rPr>
      </w:pPr>
    </w:p>
    <w:p w:rsidR="008E7E04" w:rsidRPr="00C0280A" w:rsidRDefault="008E7E04" w:rsidP="008E7E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b/>
          <w:bCs/>
          <w:sz w:val="28"/>
          <w:szCs w:val="28"/>
        </w:rPr>
        <w:t>1.2 Цель и задачи программы:</w:t>
      </w:r>
    </w:p>
    <w:p w:rsidR="00150AE3" w:rsidRPr="0097282E" w:rsidRDefault="003A5791" w:rsidP="003A5791">
      <w:pPr>
        <w:spacing w:after="0" w:line="240" w:lineRule="auto"/>
        <w:ind w:right="-234" w:firstLine="851"/>
        <w:jc w:val="both"/>
      </w:pPr>
      <w:r w:rsidRPr="003A5791">
        <w:rPr>
          <w:rFonts w:ascii="Times New Roman" w:hAnsi="Times New Roman" w:cs="Times New Roman"/>
          <w:b/>
          <w:color w:val="000000"/>
          <w:sz w:val="28"/>
          <w:szCs w:val="24"/>
        </w:rPr>
        <w:t>Цель:</w:t>
      </w:r>
      <w:r w:rsidR="00150AE3" w:rsidRPr="00150AE3">
        <w:t xml:space="preserve"> </w:t>
      </w:r>
      <w:r w:rsidR="00150AE3" w:rsidRPr="00150AE3">
        <w:rPr>
          <w:rFonts w:ascii="Times New Roman" w:hAnsi="Times New Roman" w:cs="Times New Roman"/>
          <w:sz w:val="28"/>
          <w:szCs w:val="28"/>
        </w:rPr>
        <w:t>развитие познавательной и творческой активности в процессе изучения основ робототехники на базе образовательного конструктора LEGO WeDo 2.0</w:t>
      </w:r>
    </w:p>
    <w:p w:rsidR="003A5791" w:rsidRPr="00CC1750" w:rsidRDefault="003A5791" w:rsidP="003A5791">
      <w:pPr>
        <w:spacing w:after="0" w:line="240" w:lineRule="auto"/>
        <w:ind w:right="-234" w:firstLine="851"/>
        <w:jc w:val="both"/>
        <w:rPr>
          <w:rFonts w:ascii="Times New Roman" w:hAnsi="Times New Roman" w:cs="Times New Roman"/>
          <w:b/>
          <w:i/>
          <w:color w:val="000000"/>
          <w:sz w:val="28"/>
          <w:szCs w:val="24"/>
        </w:rPr>
      </w:pPr>
      <w:r w:rsidRPr="00CC1750">
        <w:rPr>
          <w:rFonts w:ascii="Times New Roman" w:hAnsi="Times New Roman" w:cs="Times New Roman"/>
          <w:b/>
          <w:i/>
          <w:color w:val="000000"/>
          <w:sz w:val="28"/>
          <w:szCs w:val="24"/>
        </w:rPr>
        <w:lastRenderedPageBreak/>
        <w:t>Задачи:</w:t>
      </w:r>
    </w:p>
    <w:p w:rsidR="003A5791" w:rsidRPr="00CC1750" w:rsidRDefault="003A5791" w:rsidP="003A5791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</w:rPr>
      </w:pPr>
      <w:r w:rsidRPr="00CC1750">
        <w:rPr>
          <w:color w:val="000000"/>
          <w:sz w:val="28"/>
        </w:rPr>
        <w:t xml:space="preserve">1. Развивать у </w:t>
      </w:r>
      <w:r>
        <w:rPr>
          <w:color w:val="000000"/>
          <w:sz w:val="28"/>
        </w:rPr>
        <w:t>учащихся</w:t>
      </w:r>
      <w:r w:rsidRPr="00CC1750">
        <w:rPr>
          <w:color w:val="000000"/>
          <w:sz w:val="28"/>
        </w:rPr>
        <w:t xml:space="preserve"> интерес к моделированию и техническому конструированию, стимулировать детское научно-техническое творчество.</w:t>
      </w:r>
    </w:p>
    <w:p w:rsidR="003A5791" w:rsidRPr="00CC1750" w:rsidRDefault="003A5791" w:rsidP="003A5791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</w:rPr>
      </w:pPr>
      <w:r w:rsidRPr="00CC1750">
        <w:rPr>
          <w:color w:val="000000"/>
          <w:sz w:val="28"/>
        </w:rPr>
        <w:t>2. Формировать навыки начального программирования.</w:t>
      </w:r>
    </w:p>
    <w:p w:rsidR="003A5791" w:rsidRPr="00CC1750" w:rsidRDefault="003A5791" w:rsidP="003A5791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</w:rPr>
      </w:pPr>
      <w:r w:rsidRPr="00CC1750">
        <w:rPr>
          <w:color w:val="000000"/>
          <w:sz w:val="28"/>
        </w:rPr>
        <w:t>3. Развивать психофизические качества детей: память, внимание, логическое и аналитическое мышление, мелкую моторику.</w:t>
      </w:r>
    </w:p>
    <w:p w:rsidR="003A5791" w:rsidRPr="00CC1750" w:rsidRDefault="003A5791" w:rsidP="003A5791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4. Формировать </w:t>
      </w:r>
      <w:r w:rsidRPr="00CC1750">
        <w:rPr>
          <w:color w:val="000000"/>
          <w:sz w:val="28"/>
        </w:rPr>
        <w:t>коммуникативные навыки: умение вступать в дискуссию, отстаивать свою точку зрения; умение работать в коллективе, в команде, малой группе (в паре).</w:t>
      </w:r>
    </w:p>
    <w:p w:rsidR="00B14584" w:rsidRDefault="00B14584" w:rsidP="003A5791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hd w:val="clear" w:color="auto" w:fill="FFFFFF"/>
        </w:rPr>
      </w:pPr>
    </w:p>
    <w:p w:rsidR="003A5791" w:rsidRPr="00C0280A" w:rsidRDefault="003A5791" w:rsidP="003A579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0280A">
        <w:rPr>
          <w:b/>
          <w:sz w:val="28"/>
          <w:szCs w:val="28"/>
        </w:rPr>
        <w:t>1.3 Содержание программы</w:t>
      </w:r>
    </w:p>
    <w:p w:rsidR="003A5791" w:rsidRPr="00C0280A" w:rsidRDefault="003A5791" w:rsidP="003A579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0280A">
        <w:rPr>
          <w:b/>
          <w:sz w:val="28"/>
          <w:szCs w:val="28"/>
        </w:rPr>
        <w:t>Учебный 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2697"/>
        <w:gridCol w:w="1600"/>
        <w:gridCol w:w="6"/>
        <w:gridCol w:w="1525"/>
        <w:gridCol w:w="1540"/>
        <w:gridCol w:w="1643"/>
      </w:tblGrid>
      <w:tr w:rsidR="006E79B5" w:rsidTr="00862A3E">
        <w:trPr>
          <w:trHeight w:val="210"/>
        </w:trPr>
        <w:tc>
          <w:tcPr>
            <w:tcW w:w="560" w:type="dxa"/>
            <w:vMerge w:val="restart"/>
          </w:tcPr>
          <w:p w:rsidR="006E79B5" w:rsidRDefault="006E79B5" w:rsidP="006E79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697" w:type="dxa"/>
            <w:vMerge w:val="restart"/>
          </w:tcPr>
          <w:p w:rsidR="006E79B5" w:rsidRDefault="006E79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</w:t>
            </w:r>
          </w:p>
        </w:tc>
        <w:tc>
          <w:tcPr>
            <w:tcW w:w="4671" w:type="dxa"/>
            <w:gridSpan w:val="4"/>
          </w:tcPr>
          <w:p w:rsidR="006E79B5" w:rsidRDefault="006E79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Количество часов </w:t>
            </w:r>
          </w:p>
        </w:tc>
        <w:tc>
          <w:tcPr>
            <w:tcW w:w="1643" w:type="dxa"/>
            <w:vMerge w:val="restart"/>
          </w:tcPr>
          <w:p w:rsidR="006E79B5" w:rsidRDefault="006E79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контроля</w:t>
            </w:r>
          </w:p>
        </w:tc>
      </w:tr>
      <w:tr w:rsidR="00862A3E" w:rsidTr="00862A3E">
        <w:trPr>
          <w:trHeight w:val="330"/>
        </w:trPr>
        <w:tc>
          <w:tcPr>
            <w:tcW w:w="560" w:type="dxa"/>
            <w:vMerge/>
          </w:tcPr>
          <w:p w:rsidR="006E79B5" w:rsidRDefault="006E79B5" w:rsidP="006E79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697" w:type="dxa"/>
            <w:vMerge/>
          </w:tcPr>
          <w:p w:rsidR="006E79B5" w:rsidRDefault="006E79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606" w:type="dxa"/>
            <w:gridSpan w:val="2"/>
          </w:tcPr>
          <w:p w:rsidR="006E79B5" w:rsidRDefault="006E79B5" w:rsidP="006E79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всего </w:t>
            </w:r>
          </w:p>
        </w:tc>
        <w:tc>
          <w:tcPr>
            <w:tcW w:w="1525" w:type="dxa"/>
          </w:tcPr>
          <w:p w:rsidR="006E79B5" w:rsidRDefault="006E79B5" w:rsidP="006E79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теория </w:t>
            </w:r>
          </w:p>
        </w:tc>
        <w:tc>
          <w:tcPr>
            <w:tcW w:w="1540" w:type="dxa"/>
          </w:tcPr>
          <w:p w:rsidR="006E79B5" w:rsidRDefault="006E79B5" w:rsidP="006E79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практика</w:t>
            </w:r>
          </w:p>
        </w:tc>
        <w:tc>
          <w:tcPr>
            <w:tcW w:w="1643" w:type="dxa"/>
            <w:vMerge/>
          </w:tcPr>
          <w:p w:rsidR="006E79B5" w:rsidRDefault="006E79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862A3E" w:rsidTr="00DD15B1">
        <w:tc>
          <w:tcPr>
            <w:tcW w:w="9571" w:type="dxa"/>
            <w:gridSpan w:val="7"/>
          </w:tcPr>
          <w:p w:rsidR="00862A3E" w:rsidRDefault="00862A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1</w:t>
            </w:r>
          </w:p>
        </w:tc>
      </w:tr>
      <w:tr w:rsidR="00862A3E" w:rsidTr="00862A3E">
        <w:tc>
          <w:tcPr>
            <w:tcW w:w="560" w:type="dxa"/>
          </w:tcPr>
          <w:p w:rsidR="006E79B5" w:rsidRPr="00DD15B1" w:rsidRDefault="006E79B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15B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7" w:type="dxa"/>
          </w:tcPr>
          <w:p w:rsidR="006E79B5" w:rsidRPr="004D5303" w:rsidRDefault="006E79B5" w:rsidP="006E79B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Знакомство с деталями</w:t>
            </w:r>
            <w:r w:rsidR="00BD5322">
              <w:rPr>
                <w:rFonts w:ascii="Times New Roman" w:eastAsia="Calibri" w:hAnsi="Times New Roman" w:cs="Times New Roman"/>
              </w:rPr>
              <w:t>, конструирование</w:t>
            </w:r>
          </w:p>
        </w:tc>
        <w:tc>
          <w:tcPr>
            <w:tcW w:w="1600" w:type="dxa"/>
          </w:tcPr>
          <w:p w:rsidR="006E79B5" w:rsidRPr="004D5303" w:rsidRDefault="005F29CB" w:rsidP="006E7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31" w:type="dxa"/>
            <w:gridSpan w:val="2"/>
          </w:tcPr>
          <w:p w:rsidR="006E79B5" w:rsidRPr="004D5303" w:rsidRDefault="005F29CB" w:rsidP="006E7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40" w:type="dxa"/>
          </w:tcPr>
          <w:p w:rsidR="006E79B5" w:rsidRPr="004D5303" w:rsidRDefault="005F29CB" w:rsidP="006E7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43" w:type="dxa"/>
          </w:tcPr>
          <w:p w:rsidR="006E79B5" w:rsidRPr="00862A3E" w:rsidRDefault="001138A3" w:rsidP="00C0034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</w:rPr>
              <w:t>Творческое задание</w:t>
            </w:r>
          </w:p>
        </w:tc>
      </w:tr>
      <w:tr w:rsidR="00862A3E" w:rsidTr="00862A3E">
        <w:tc>
          <w:tcPr>
            <w:tcW w:w="560" w:type="dxa"/>
          </w:tcPr>
          <w:p w:rsidR="00862A3E" w:rsidRPr="00DD15B1" w:rsidRDefault="00862A3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D15B1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697" w:type="dxa"/>
          </w:tcPr>
          <w:p w:rsidR="00862A3E" w:rsidRDefault="00BD5322" w:rsidP="006E79B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Обучениие программированию</w:t>
            </w:r>
          </w:p>
        </w:tc>
        <w:tc>
          <w:tcPr>
            <w:tcW w:w="1600" w:type="dxa"/>
          </w:tcPr>
          <w:p w:rsidR="00862A3E" w:rsidRPr="004D5303" w:rsidRDefault="005F29CB" w:rsidP="006E7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31" w:type="dxa"/>
            <w:gridSpan w:val="2"/>
          </w:tcPr>
          <w:p w:rsidR="00862A3E" w:rsidRPr="004D5303" w:rsidRDefault="005F29CB" w:rsidP="006E7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40" w:type="dxa"/>
          </w:tcPr>
          <w:p w:rsidR="00862A3E" w:rsidRPr="004D5303" w:rsidRDefault="005F29CB" w:rsidP="006E7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43" w:type="dxa"/>
          </w:tcPr>
          <w:p w:rsidR="00862A3E" w:rsidRDefault="00862A3E" w:rsidP="00C0034E">
            <w:r w:rsidRPr="00725FAE">
              <w:rPr>
                <w:rFonts w:ascii="Times New Roman" w:eastAsia="Times New Roman" w:hAnsi="Times New Roman" w:cs="Times New Roman"/>
                <w:sz w:val="24"/>
              </w:rPr>
              <w:t xml:space="preserve">Работа  по </w:t>
            </w:r>
            <w:r w:rsidR="001138A3">
              <w:rPr>
                <w:rFonts w:ascii="Times New Roman" w:eastAsia="Times New Roman" w:hAnsi="Times New Roman" w:cs="Times New Roman"/>
                <w:sz w:val="24"/>
              </w:rPr>
              <w:t>образцу</w:t>
            </w:r>
          </w:p>
        </w:tc>
      </w:tr>
      <w:tr w:rsidR="00862A3E" w:rsidTr="00862A3E">
        <w:tc>
          <w:tcPr>
            <w:tcW w:w="560" w:type="dxa"/>
          </w:tcPr>
          <w:p w:rsidR="00862A3E" w:rsidRPr="00DD15B1" w:rsidRDefault="00A51CC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697" w:type="dxa"/>
          </w:tcPr>
          <w:p w:rsidR="00862A3E" w:rsidRPr="00566FE7" w:rsidRDefault="00566FE7" w:rsidP="00566FE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«Майло, научный вездеход»</w:t>
            </w:r>
          </w:p>
        </w:tc>
        <w:tc>
          <w:tcPr>
            <w:tcW w:w="1600" w:type="dxa"/>
          </w:tcPr>
          <w:p w:rsidR="00862A3E" w:rsidRPr="004D5303" w:rsidRDefault="005F29CB" w:rsidP="006E7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31" w:type="dxa"/>
            <w:gridSpan w:val="2"/>
          </w:tcPr>
          <w:p w:rsidR="00862A3E" w:rsidRPr="004D5303" w:rsidRDefault="00862A3E" w:rsidP="006E79B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0" w:type="dxa"/>
          </w:tcPr>
          <w:p w:rsidR="00862A3E" w:rsidRPr="004D5303" w:rsidRDefault="005F29CB" w:rsidP="006E7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43" w:type="dxa"/>
          </w:tcPr>
          <w:p w:rsidR="00862A3E" w:rsidRDefault="00862A3E" w:rsidP="00C0034E">
            <w:r w:rsidRPr="00871844">
              <w:rPr>
                <w:rFonts w:ascii="Times New Roman" w:eastAsia="Times New Roman" w:hAnsi="Times New Roman" w:cs="Times New Roman"/>
                <w:sz w:val="24"/>
              </w:rPr>
              <w:t>Работа  по образцу</w:t>
            </w:r>
          </w:p>
        </w:tc>
      </w:tr>
      <w:tr w:rsidR="00862A3E" w:rsidTr="00862A3E">
        <w:tc>
          <w:tcPr>
            <w:tcW w:w="560" w:type="dxa"/>
          </w:tcPr>
          <w:p w:rsidR="00862A3E" w:rsidRPr="00DD15B1" w:rsidRDefault="00A51CC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697" w:type="dxa"/>
          </w:tcPr>
          <w:p w:rsidR="00862A3E" w:rsidRPr="00566FE7" w:rsidRDefault="00566FE7" w:rsidP="00566FE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«Датчик перемещения Майло»</w:t>
            </w:r>
          </w:p>
        </w:tc>
        <w:tc>
          <w:tcPr>
            <w:tcW w:w="1600" w:type="dxa"/>
          </w:tcPr>
          <w:p w:rsidR="00862A3E" w:rsidRPr="004D5303" w:rsidRDefault="005F29CB" w:rsidP="006E7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31" w:type="dxa"/>
            <w:gridSpan w:val="2"/>
          </w:tcPr>
          <w:p w:rsidR="00862A3E" w:rsidRPr="004D5303" w:rsidRDefault="00862A3E" w:rsidP="006E79B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0" w:type="dxa"/>
          </w:tcPr>
          <w:p w:rsidR="00862A3E" w:rsidRPr="004D5303" w:rsidRDefault="005F29CB" w:rsidP="006E79B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43" w:type="dxa"/>
          </w:tcPr>
          <w:p w:rsidR="00862A3E" w:rsidRDefault="00862A3E" w:rsidP="00C0034E">
            <w:r w:rsidRPr="00871844">
              <w:rPr>
                <w:rFonts w:ascii="Times New Roman" w:eastAsia="Times New Roman" w:hAnsi="Times New Roman" w:cs="Times New Roman"/>
                <w:sz w:val="24"/>
              </w:rPr>
              <w:t>Работа  по образцу</w:t>
            </w:r>
          </w:p>
        </w:tc>
      </w:tr>
      <w:tr w:rsidR="00634CE9" w:rsidTr="0049758E">
        <w:tc>
          <w:tcPr>
            <w:tcW w:w="560" w:type="dxa"/>
          </w:tcPr>
          <w:p w:rsidR="00634CE9" w:rsidRDefault="00634CE9" w:rsidP="004975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697" w:type="dxa"/>
          </w:tcPr>
          <w:p w:rsidR="00634CE9" w:rsidRPr="00481DE8" w:rsidRDefault="00A51CCA" w:rsidP="00A51CC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Всего часов 1 модуля</w:t>
            </w:r>
            <w:r w:rsidR="00634CE9" w:rsidRPr="00481DE8">
              <w:rPr>
                <w:rFonts w:ascii="Times New Roman" w:eastAsia="Calibri" w:hAnsi="Times New Roman" w:cs="Times New Roman"/>
                <w:b/>
              </w:rPr>
              <w:t xml:space="preserve">: </w:t>
            </w:r>
          </w:p>
        </w:tc>
        <w:tc>
          <w:tcPr>
            <w:tcW w:w="1600" w:type="dxa"/>
          </w:tcPr>
          <w:p w:rsidR="00634CE9" w:rsidRPr="00481DE8" w:rsidRDefault="005F29CB" w:rsidP="0049758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531" w:type="dxa"/>
            <w:gridSpan w:val="2"/>
          </w:tcPr>
          <w:p w:rsidR="00634CE9" w:rsidRPr="00481DE8" w:rsidRDefault="005F29CB" w:rsidP="0049758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540" w:type="dxa"/>
          </w:tcPr>
          <w:p w:rsidR="00634CE9" w:rsidRPr="00481DE8" w:rsidRDefault="005F29CB" w:rsidP="0049758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643" w:type="dxa"/>
          </w:tcPr>
          <w:p w:rsidR="00634CE9" w:rsidRPr="00B85EB2" w:rsidRDefault="00634CE9" w:rsidP="0049758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34CE9" w:rsidRPr="00481DE8" w:rsidTr="0049758E">
        <w:tc>
          <w:tcPr>
            <w:tcW w:w="9571" w:type="dxa"/>
            <w:gridSpan w:val="7"/>
          </w:tcPr>
          <w:p w:rsidR="00634CE9" w:rsidRPr="00481DE8" w:rsidRDefault="00634CE9" w:rsidP="004975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81DE8">
              <w:rPr>
                <w:rFonts w:ascii="Times New Roman" w:eastAsia="Times New Roman" w:hAnsi="Times New Roman" w:cs="Times New Roman"/>
                <w:b/>
                <w:sz w:val="24"/>
              </w:rPr>
              <w:t>Модуль 2</w:t>
            </w:r>
          </w:p>
        </w:tc>
      </w:tr>
      <w:tr w:rsidR="00A51CCA" w:rsidRPr="00DD15B1" w:rsidTr="00862A3E">
        <w:tc>
          <w:tcPr>
            <w:tcW w:w="560" w:type="dxa"/>
          </w:tcPr>
          <w:p w:rsidR="00A51CCA" w:rsidRPr="00DD15B1" w:rsidRDefault="00A51CCA" w:rsidP="00DD323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697" w:type="dxa"/>
          </w:tcPr>
          <w:p w:rsidR="00A51CCA" w:rsidRPr="00C0034E" w:rsidRDefault="00A51CCA" w:rsidP="009011F5">
            <w:pPr>
              <w:rPr>
                <w:rFonts w:ascii="Times New Roman" w:eastAsia="Calibri" w:hAnsi="Times New Roman" w:cs="Times New Roman"/>
              </w:rPr>
            </w:pPr>
            <w:r w:rsidRPr="00C0034E">
              <w:rPr>
                <w:rFonts w:ascii="Times New Roman" w:eastAsia="Calibri" w:hAnsi="Times New Roman" w:cs="Times New Roman"/>
              </w:rPr>
              <w:t>Проект «</w:t>
            </w:r>
            <w:r>
              <w:rPr>
                <w:rFonts w:ascii="Times New Roman" w:eastAsia="Calibri" w:hAnsi="Times New Roman" w:cs="Times New Roman"/>
              </w:rPr>
              <w:t>Гоночный автомобиль</w:t>
            </w:r>
            <w:r w:rsidRPr="00C0034E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600" w:type="dxa"/>
          </w:tcPr>
          <w:p w:rsidR="00A51CCA" w:rsidRPr="00DD15B1" w:rsidRDefault="005F29CB" w:rsidP="00DD15B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31" w:type="dxa"/>
            <w:gridSpan w:val="2"/>
          </w:tcPr>
          <w:p w:rsidR="00A51CCA" w:rsidRPr="00DD15B1" w:rsidRDefault="00A51CCA" w:rsidP="00DD15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0" w:type="dxa"/>
          </w:tcPr>
          <w:p w:rsidR="00A51CCA" w:rsidRPr="00DD15B1" w:rsidRDefault="005F29CB" w:rsidP="007955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43" w:type="dxa"/>
          </w:tcPr>
          <w:p w:rsidR="00A51CCA" w:rsidRPr="00DD15B1" w:rsidRDefault="00A51CCA">
            <w:r w:rsidRPr="00DD15B1">
              <w:rPr>
                <w:rFonts w:ascii="Times New Roman" w:eastAsia="Times New Roman" w:hAnsi="Times New Roman" w:cs="Times New Roman"/>
                <w:sz w:val="24"/>
              </w:rPr>
              <w:t>Работа  по образцу</w:t>
            </w:r>
          </w:p>
        </w:tc>
      </w:tr>
      <w:tr w:rsidR="00A51CCA" w:rsidRPr="00DD15B1" w:rsidTr="00862A3E">
        <w:tc>
          <w:tcPr>
            <w:tcW w:w="560" w:type="dxa"/>
          </w:tcPr>
          <w:p w:rsidR="00A51CCA" w:rsidRPr="00DD15B1" w:rsidRDefault="00A51CC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697" w:type="dxa"/>
          </w:tcPr>
          <w:p w:rsidR="00A51CCA" w:rsidRPr="00C0034E" w:rsidRDefault="00A51CCA" w:rsidP="009011F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«Землетрясение»</w:t>
            </w:r>
          </w:p>
        </w:tc>
        <w:tc>
          <w:tcPr>
            <w:tcW w:w="1600" w:type="dxa"/>
          </w:tcPr>
          <w:p w:rsidR="00A51CCA" w:rsidRPr="00DD15B1" w:rsidRDefault="005F29CB" w:rsidP="00DD15B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31" w:type="dxa"/>
            <w:gridSpan w:val="2"/>
          </w:tcPr>
          <w:p w:rsidR="00A51CCA" w:rsidRPr="00DD15B1" w:rsidRDefault="00A51CCA" w:rsidP="00DD15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0" w:type="dxa"/>
          </w:tcPr>
          <w:p w:rsidR="00A51CCA" w:rsidRPr="00DD15B1" w:rsidRDefault="005F29CB" w:rsidP="007955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43" w:type="dxa"/>
          </w:tcPr>
          <w:p w:rsidR="00A51CCA" w:rsidRPr="00DD15B1" w:rsidRDefault="00A51CCA">
            <w:r w:rsidRPr="00DD15B1">
              <w:rPr>
                <w:rFonts w:ascii="Times New Roman" w:eastAsia="Times New Roman" w:hAnsi="Times New Roman" w:cs="Times New Roman"/>
                <w:sz w:val="24"/>
              </w:rPr>
              <w:t>Работа  по образцу</w:t>
            </w:r>
          </w:p>
        </w:tc>
      </w:tr>
      <w:tr w:rsidR="00A51CCA" w:rsidRPr="00DD15B1" w:rsidTr="00862A3E">
        <w:tc>
          <w:tcPr>
            <w:tcW w:w="560" w:type="dxa"/>
          </w:tcPr>
          <w:p w:rsidR="00A51CCA" w:rsidRPr="00DD15B1" w:rsidRDefault="00A51CC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697" w:type="dxa"/>
          </w:tcPr>
          <w:p w:rsidR="00A51CCA" w:rsidRPr="00C0034E" w:rsidRDefault="00A51CCA" w:rsidP="009011F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«Лягушка»</w:t>
            </w:r>
          </w:p>
        </w:tc>
        <w:tc>
          <w:tcPr>
            <w:tcW w:w="1600" w:type="dxa"/>
          </w:tcPr>
          <w:p w:rsidR="00A51CCA" w:rsidRPr="00DD15B1" w:rsidRDefault="005F29CB" w:rsidP="00DD15B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31" w:type="dxa"/>
            <w:gridSpan w:val="2"/>
          </w:tcPr>
          <w:p w:rsidR="00A51CCA" w:rsidRPr="00DD15B1" w:rsidRDefault="00A51CCA" w:rsidP="00DD15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0" w:type="dxa"/>
          </w:tcPr>
          <w:p w:rsidR="00A51CCA" w:rsidRPr="00DD15B1" w:rsidRDefault="005F29CB" w:rsidP="007955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43" w:type="dxa"/>
          </w:tcPr>
          <w:p w:rsidR="00A51CCA" w:rsidRPr="00DD15B1" w:rsidRDefault="00A51CCA">
            <w:r w:rsidRPr="00DD15B1">
              <w:rPr>
                <w:rFonts w:ascii="Times New Roman" w:eastAsia="Times New Roman" w:hAnsi="Times New Roman" w:cs="Times New Roman"/>
                <w:sz w:val="24"/>
              </w:rPr>
              <w:t>Работа  по образцу</w:t>
            </w:r>
          </w:p>
        </w:tc>
      </w:tr>
      <w:tr w:rsidR="00A51CCA" w:rsidRPr="00DD15B1" w:rsidTr="00862A3E">
        <w:tc>
          <w:tcPr>
            <w:tcW w:w="560" w:type="dxa"/>
          </w:tcPr>
          <w:p w:rsidR="00A51CCA" w:rsidRPr="00DD15B1" w:rsidRDefault="00A51CC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697" w:type="dxa"/>
          </w:tcPr>
          <w:p w:rsidR="00A51CCA" w:rsidRPr="00DD15B1" w:rsidRDefault="00A51CCA" w:rsidP="009011F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«Цветок»</w:t>
            </w:r>
          </w:p>
        </w:tc>
        <w:tc>
          <w:tcPr>
            <w:tcW w:w="1600" w:type="dxa"/>
          </w:tcPr>
          <w:p w:rsidR="00A51CCA" w:rsidRPr="00DD15B1" w:rsidRDefault="005F29CB" w:rsidP="00DD15B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31" w:type="dxa"/>
            <w:gridSpan w:val="2"/>
          </w:tcPr>
          <w:p w:rsidR="00A51CCA" w:rsidRPr="00DD15B1" w:rsidRDefault="00A51CCA" w:rsidP="00DD15B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0" w:type="dxa"/>
          </w:tcPr>
          <w:p w:rsidR="00A51CCA" w:rsidRPr="00DD15B1" w:rsidRDefault="005F29CB" w:rsidP="0079554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43" w:type="dxa"/>
          </w:tcPr>
          <w:p w:rsidR="00A51CCA" w:rsidRPr="00DD15B1" w:rsidRDefault="00A51CCA">
            <w:r w:rsidRPr="00DD15B1">
              <w:rPr>
                <w:rFonts w:ascii="Times New Roman" w:eastAsia="Times New Roman" w:hAnsi="Times New Roman" w:cs="Times New Roman"/>
                <w:sz w:val="24"/>
              </w:rPr>
              <w:t>Работа  по образцу</w:t>
            </w:r>
          </w:p>
        </w:tc>
      </w:tr>
      <w:tr w:rsidR="00A51CCA" w:rsidRPr="00DD15B1" w:rsidTr="00862A3E">
        <w:tc>
          <w:tcPr>
            <w:tcW w:w="560" w:type="dxa"/>
          </w:tcPr>
          <w:p w:rsidR="00A51CCA" w:rsidRPr="00DD15B1" w:rsidRDefault="00A51CC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697" w:type="dxa"/>
          </w:tcPr>
          <w:p w:rsidR="00A51CCA" w:rsidRPr="00C0034E" w:rsidRDefault="00A51CCA" w:rsidP="00C0034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Промежуточная аттестация</w:t>
            </w:r>
          </w:p>
        </w:tc>
        <w:tc>
          <w:tcPr>
            <w:tcW w:w="1600" w:type="dxa"/>
          </w:tcPr>
          <w:p w:rsidR="00A51CCA" w:rsidRPr="00DD15B1" w:rsidRDefault="005F29CB" w:rsidP="00DD15B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31" w:type="dxa"/>
            <w:gridSpan w:val="2"/>
          </w:tcPr>
          <w:p w:rsidR="00A51CCA" w:rsidRPr="00DD15B1" w:rsidRDefault="005F29CB" w:rsidP="00DD15B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40" w:type="dxa"/>
          </w:tcPr>
          <w:p w:rsidR="00A51CCA" w:rsidRPr="00DD15B1" w:rsidRDefault="005F29CB" w:rsidP="00DD15B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43" w:type="dxa"/>
          </w:tcPr>
          <w:p w:rsidR="00A51CCA" w:rsidRPr="00DD15B1" w:rsidRDefault="00A51CCA"/>
        </w:tc>
      </w:tr>
      <w:tr w:rsidR="00A51CCA" w:rsidTr="00862A3E">
        <w:tc>
          <w:tcPr>
            <w:tcW w:w="560" w:type="dxa"/>
          </w:tcPr>
          <w:p w:rsidR="00A51CCA" w:rsidRDefault="00A51C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697" w:type="dxa"/>
          </w:tcPr>
          <w:p w:rsidR="00A51CCA" w:rsidRPr="008A6B18" w:rsidRDefault="00A51CCA" w:rsidP="00DD15B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Всего часов 2 модуля:</w:t>
            </w:r>
          </w:p>
        </w:tc>
        <w:tc>
          <w:tcPr>
            <w:tcW w:w="1600" w:type="dxa"/>
          </w:tcPr>
          <w:p w:rsidR="00A51CCA" w:rsidRPr="00862A3E" w:rsidRDefault="005F29CB" w:rsidP="00DD15B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1531" w:type="dxa"/>
            <w:gridSpan w:val="2"/>
          </w:tcPr>
          <w:p w:rsidR="00A51CCA" w:rsidRPr="00862A3E" w:rsidRDefault="005F29CB" w:rsidP="00DD15B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540" w:type="dxa"/>
          </w:tcPr>
          <w:p w:rsidR="00A51CCA" w:rsidRPr="00862A3E" w:rsidRDefault="005F29CB" w:rsidP="00DD15B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1643" w:type="dxa"/>
          </w:tcPr>
          <w:p w:rsidR="00A51CCA" w:rsidRDefault="00A51C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A51CCA" w:rsidTr="00862A3E">
        <w:tc>
          <w:tcPr>
            <w:tcW w:w="560" w:type="dxa"/>
          </w:tcPr>
          <w:p w:rsidR="00A51CCA" w:rsidRDefault="00A51C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697" w:type="dxa"/>
          </w:tcPr>
          <w:p w:rsidR="00A51CCA" w:rsidRDefault="00A51CCA" w:rsidP="00DD15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Всего часов за год:</w:t>
            </w:r>
          </w:p>
        </w:tc>
        <w:tc>
          <w:tcPr>
            <w:tcW w:w="1600" w:type="dxa"/>
          </w:tcPr>
          <w:p w:rsidR="00A51CCA" w:rsidRDefault="005F29CB" w:rsidP="00DD15B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1531" w:type="dxa"/>
            <w:gridSpan w:val="2"/>
          </w:tcPr>
          <w:p w:rsidR="00A51CCA" w:rsidRDefault="005F29CB" w:rsidP="00DD15B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540" w:type="dxa"/>
          </w:tcPr>
          <w:p w:rsidR="00A51CCA" w:rsidRDefault="005F29CB" w:rsidP="00DD15B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1643" w:type="dxa"/>
          </w:tcPr>
          <w:p w:rsidR="00A51CCA" w:rsidRDefault="00A51C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:rsidR="0026793D" w:rsidRDefault="00267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26793D" w:rsidRDefault="00267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FC68B0" w:rsidRPr="00454846" w:rsidRDefault="00A51CCA" w:rsidP="00082C1F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Содержание учебного плана</w:t>
      </w:r>
    </w:p>
    <w:p w:rsidR="00FC68B0" w:rsidRDefault="00FC68B0" w:rsidP="0096268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a4"/>
        <w:tblW w:w="9606" w:type="dxa"/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3543"/>
        <w:gridCol w:w="3261"/>
      </w:tblGrid>
      <w:tr w:rsidR="001138A3" w:rsidRPr="0096268D" w:rsidTr="00F0736C">
        <w:trPr>
          <w:trHeight w:val="285"/>
        </w:trPr>
        <w:tc>
          <w:tcPr>
            <w:tcW w:w="675" w:type="dxa"/>
            <w:vMerge w:val="restart"/>
          </w:tcPr>
          <w:p w:rsidR="001138A3" w:rsidRPr="0096268D" w:rsidRDefault="001138A3">
            <w:pPr>
              <w:tabs>
                <w:tab w:val="left" w:pos="95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6268D">
              <w:rPr>
                <w:rFonts w:ascii="Times New Roman" w:eastAsia="Segoe UI Symbol" w:hAnsi="Times New Roman" w:cs="Times New Roman"/>
                <w:b/>
                <w:sz w:val="24"/>
              </w:rPr>
              <w:t>№</w:t>
            </w:r>
          </w:p>
        </w:tc>
        <w:tc>
          <w:tcPr>
            <w:tcW w:w="2127" w:type="dxa"/>
            <w:vMerge w:val="restart"/>
          </w:tcPr>
          <w:p w:rsidR="001138A3" w:rsidRPr="0096268D" w:rsidRDefault="001138A3">
            <w:pPr>
              <w:tabs>
                <w:tab w:val="left" w:pos="95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6268D">
              <w:rPr>
                <w:rFonts w:ascii="Times New Roman" w:eastAsia="Times New Roman" w:hAnsi="Times New Roman" w:cs="Times New Roman"/>
                <w:b/>
                <w:sz w:val="24"/>
              </w:rPr>
              <w:t>Тема занятия</w:t>
            </w:r>
          </w:p>
        </w:tc>
        <w:tc>
          <w:tcPr>
            <w:tcW w:w="6804" w:type="dxa"/>
            <w:gridSpan w:val="2"/>
          </w:tcPr>
          <w:p w:rsidR="001138A3" w:rsidRPr="0096268D" w:rsidRDefault="001138A3" w:rsidP="004D5303">
            <w:pPr>
              <w:tabs>
                <w:tab w:val="left" w:pos="95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6268D">
              <w:rPr>
                <w:rFonts w:ascii="Times New Roman" w:eastAsia="Times New Roman" w:hAnsi="Times New Roman" w:cs="Times New Roman"/>
                <w:b/>
                <w:sz w:val="24"/>
              </w:rPr>
              <w:t>Содержание занятий</w:t>
            </w:r>
          </w:p>
        </w:tc>
      </w:tr>
      <w:tr w:rsidR="001138A3" w:rsidRPr="0096268D" w:rsidTr="00F0736C">
        <w:trPr>
          <w:trHeight w:val="252"/>
        </w:trPr>
        <w:tc>
          <w:tcPr>
            <w:tcW w:w="675" w:type="dxa"/>
            <w:vMerge/>
          </w:tcPr>
          <w:p w:rsidR="001138A3" w:rsidRPr="0096268D" w:rsidRDefault="001138A3">
            <w:pPr>
              <w:tabs>
                <w:tab w:val="left" w:pos="9555"/>
              </w:tabs>
              <w:jc w:val="center"/>
              <w:rPr>
                <w:rFonts w:ascii="Times New Roman" w:eastAsia="Segoe UI Symbol" w:hAnsi="Times New Roman" w:cs="Times New Roman"/>
                <w:sz w:val="24"/>
              </w:rPr>
            </w:pPr>
          </w:p>
        </w:tc>
        <w:tc>
          <w:tcPr>
            <w:tcW w:w="2127" w:type="dxa"/>
            <w:vMerge/>
          </w:tcPr>
          <w:p w:rsidR="001138A3" w:rsidRPr="0096268D" w:rsidRDefault="001138A3">
            <w:pPr>
              <w:tabs>
                <w:tab w:val="left" w:pos="9555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3" w:type="dxa"/>
          </w:tcPr>
          <w:p w:rsidR="001138A3" w:rsidRPr="0096268D" w:rsidRDefault="001138A3" w:rsidP="004D5303">
            <w:pPr>
              <w:tabs>
                <w:tab w:val="left" w:pos="95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6268D">
              <w:rPr>
                <w:rFonts w:ascii="Times New Roman" w:eastAsia="Times New Roman" w:hAnsi="Times New Roman" w:cs="Times New Roman"/>
                <w:b/>
                <w:sz w:val="24"/>
              </w:rPr>
              <w:t>теория</w:t>
            </w:r>
          </w:p>
        </w:tc>
        <w:tc>
          <w:tcPr>
            <w:tcW w:w="3261" w:type="dxa"/>
          </w:tcPr>
          <w:p w:rsidR="001138A3" w:rsidRPr="0096268D" w:rsidRDefault="001138A3" w:rsidP="004D5303">
            <w:pPr>
              <w:tabs>
                <w:tab w:val="left" w:pos="9555"/>
              </w:tabs>
              <w:ind w:left="4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6268D">
              <w:rPr>
                <w:rFonts w:ascii="Times New Roman" w:eastAsia="Times New Roman" w:hAnsi="Times New Roman" w:cs="Times New Roman"/>
                <w:b/>
                <w:sz w:val="24"/>
              </w:rPr>
              <w:t>практика</w:t>
            </w:r>
          </w:p>
        </w:tc>
      </w:tr>
      <w:tr w:rsidR="001138A3" w:rsidRPr="0096268D" w:rsidTr="00F0736C">
        <w:trPr>
          <w:trHeight w:val="1"/>
        </w:trPr>
        <w:tc>
          <w:tcPr>
            <w:tcW w:w="675" w:type="dxa"/>
          </w:tcPr>
          <w:p w:rsidR="001138A3" w:rsidRPr="0096268D" w:rsidRDefault="001138A3" w:rsidP="0096268D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4"/>
              </w:rPr>
            </w:pPr>
            <w:r w:rsidRPr="0096268D">
              <w:rPr>
                <w:rFonts w:ascii="Times New Roman" w:eastAsia="Segoe UI Symbol" w:hAnsi="Times New Roman" w:cs="Times New Roman"/>
                <w:sz w:val="24"/>
              </w:rPr>
              <w:t>1</w:t>
            </w:r>
          </w:p>
        </w:tc>
        <w:tc>
          <w:tcPr>
            <w:tcW w:w="2127" w:type="dxa"/>
          </w:tcPr>
          <w:p w:rsidR="001138A3" w:rsidRDefault="001138A3" w:rsidP="00C039F1">
            <w:pPr>
              <w:rPr>
                <w:rFonts w:ascii="Times New Roman" w:eastAsia="Calibri" w:hAnsi="Times New Roman" w:cs="Times New Roman"/>
              </w:rPr>
            </w:pPr>
            <w:r w:rsidRPr="0096268D">
              <w:rPr>
                <w:rFonts w:ascii="Times New Roman" w:eastAsia="Calibri" w:hAnsi="Times New Roman" w:cs="Times New Roman"/>
              </w:rPr>
              <w:t xml:space="preserve">Знакомство с деталями </w:t>
            </w:r>
          </w:p>
          <w:p w:rsidR="001138A3" w:rsidRPr="0096268D" w:rsidRDefault="001138A3" w:rsidP="00C039F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</w:tcPr>
          <w:p w:rsidR="001138A3" w:rsidRPr="002F5B17" w:rsidRDefault="001138A3" w:rsidP="002B3D0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Знакомство с видами конструктора.</w:t>
            </w:r>
            <w:r w:rsidRPr="002F5B17">
              <w:rPr>
                <w:color w:val="000000"/>
              </w:rPr>
              <w:t>Инструктаж по технике безопасности при работе с конструктором.</w:t>
            </w:r>
          </w:p>
        </w:tc>
        <w:tc>
          <w:tcPr>
            <w:tcW w:w="3261" w:type="dxa"/>
          </w:tcPr>
          <w:p w:rsidR="001138A3" w:rsidRPr="0096268D" w:rsidRDefault="001138A3" w:rsidP="0096268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Творческое задание «Робот моей мечты» (рисование)</w:t>
            </w:r>
            <w:r w:rsidR="00DB7863">
              <w:rPr>
                <w:rFonts w:ascii="Times New Roman" w:eastAsia="Calibri" w:hAnsi="Times New Roman" w:cs="Times New Roman"/>
              </w:rPr>
              <w:t xml:space="preserve"> Рассматривание и сборка деталей. Работа по образцу.</w:t>
            </w:r>
          </w:p>
        </w:tc>
      </w:tr>
      <w:tr w:rsidR="001138A3" w:rsidRPr="0096268D" w:rsidTr="00F0736C">
        <w:trPr>
          <w:trHeight w:val="577"/>
        </w:trPr>
        <w:tc>
          <w:tcPr>
            <w:tcW w:w="675" w:type="dxa"/>
          </w:tcPr>
          <w:p w:rsidR="001138A3" w:rsidRPr="0096268D" w:rsidRDefault="001138A3" w:rsidP="0096268D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4"/>
              </w:rPr>
            </w:pPr>
            <w:r w:rsidRPr="0096268D">
              <w:rPr>
                <w:rFonts w:ascii="Times New Roman" w:eastAsia="Segoe UI Symbol" w:hAnsi="Times New Roman" w:cs="Times New Roman"/>
                <w:sz w:val="24"/>
              </w:rPr>
              <w:t>2</w:t>
            </w:r>
          </w:p>
        </w:tc>
        <w:tc>
          <w:tcPr>
            <w:tcW w:w="2127" w:type="dxa"/>
          </w:tcPr>
          <w:p w:rsidR="001138A3" w:rsidRPr="0096268D" w:rsidRDefault="004B60D7" w:rsidP="00DB786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Обучен</w:t>
            </w:r>
            <w:r w:rsidR="00DB7863">
              <w:rPr>
                <w:rFonts w:ascii="Times New Roman" w:eastAsia="Calibri" w:hAnsi="Times New Roman" w:cs="Times New Roman"/>
              </w:rPr>
              <w:t>ие программированию</w:t>
            </w:r>
          </w:p>
        </w:tc>
        <w:tc>
          <w:tcPr>
            <w:tcW w:w="3543" w:type="dxa"/>
          </w:tcPr>
          <w:p w:rsidR="001138A3" w:rsidRPr="002F5B17" w:rsidRDefault="00DB7863" w:rsidP="00DB78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 шаги программирования</w:t>
            </w:r>
          </w:p>
        </w:tc>
        <w:tc>
          <w:tcPr>
            <w:tcW w:w="3261" w:type="dxa"/>
          </w:tcPr>
          <w:p w:rsidR="001138A3" w:rsidRDefault="00DB7863" w:rsidP="00DB786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 шаги программирования.</w:t>
            </w:r>
            <w:r>
              <w:rPr>
                <w:rFonts w:ascii="Times New Roman" w:eastAsia="Calibri" w:hAnsi="Times New Roman" w:cs="Times New Roman"/>
              </w:rPr>
              <w:t xml:space="preserve">  Работа по </w:t>
            </w:r>
            <w:r>
              <w:rPr>
                <w:rFonts w:ascii="Times New Roman" w:eastAsia="Calibri" w:hAnsi="Times New Roman" w:cs="Times New Roman"/>
              </w:rPr>
              <w:lastRenderedPageBreak/>
              <w:t>образцу.</w:t>
            </w:r>
          </w:p>
        </w:tc>
      </w:tr>
      <w:tr w:rsidR="00DD3236" w:rsidRPr="0096268D" w:rsidTr="00F0736C">
        <w:trPr>
          <w:trHeight w:val="1"/>
        </w:trPr>
        <w:tc>
          <w:tcPr>
            <w:tcW w:w="675" w:type="dxa"/>
          </w:tcPr>
          <w:p w:rsidR="00DD3236" w:rsidRPr="0096268D" w:rsidRDefault="00795545">
            <w:pPr>
              <w:tabs>
                <w:tab w:val="left" w:pos="9555"/>
              </w:tabs>
              <w:jc w:val="center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lastRenderedPageBreak/>
              <w:t>3</w:t>
            </w:r>
          </w:p>
        </w:tc>
        <w:tc>
          <w:tcPr>
            <w:tcW w:w="2127" w:type="dxa"/>
          </w:tcPr>
          <w:p w:rsidR="00DD3236" w:rsidRPr="00566FE7" w:rsidRDefault="00DD3236" w:rsidP="00DD32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«Майло, научный вездеход»</w:t>
            </w:r>
          </w:p>
        </w:tc>
        <w:tc>
          <w:tcPr>
            <w:tcW w:w="3543" w:type="dxa"/>
          </w:tcPr>
          <w:p w:rsidR="00DD3236" w:rsidRDefault="00DD3236" w:rsidP="00DD323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Знакомство с о</w:t>
            </w:r>
            <w:r w:rsidRPr="002B3D0C">
              <w:rPr>
                <w:rFonts w:ascii="Times New Roman" w:eastAsia="Calibri" w:hAnsi="Times New Roman" w:cs="Times New Roman"/>
              </w:rPr>
              <w:t>снов</w:t>
            </w:r>
            <w:r>
              <w:rPr>
                <w:rFonts w:ascii="Times New Roman" w:eastAsia="Calibri" w:hAnsi="Times New Roman" w:cs="Times New Roman"/>
              </w:rPr>
              <w:t>ами сборки Майло</w:t>
            </w:r>
          </w:p>
          <w:p w:rsidR="00DD3236" w:rsidRPr="0096268D" w:rsidRDefault="00DD3236" w:rsidP="00DD3236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3D0C">
              <w:rPr>
                <w:rFonts w:ascii="Times New Roman" w:eastAsia="Calibri" w:hAnsi="Times New Roman" w:cs="Times New Roman"/>
              </w:rPr>
              <w:t xml:space="preserve">Разработка программного обеспечения для управления </w:t>
            </w:r>
            <w:r>
              <w:rPr>
                <w:rFonts w:ascii="Times New Roman" w:eastAsia="Calibri" w:hAnsi="Times New Roman" w:cs="Times New Roman"/>
              </w:rPr>
              <w:t>Майло.</w:t>
            </w:r>
          </w:p>
        </w:tc>
        <w:tc>
          <w:tcPr>
            <w:tcW w:w="3261" w:type="dxa"/>
          </w:tcPr>
          <w:p w:rsidR="00DD3236" w:rsidRPr="002B3D0C" w:rsidRDefault="00DD3236" w:rsidP="006A7E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3D0C">
              <w:rPr>
                <w:rFonts w:ascii="Times New Roman" w:eastAsia="Calibri" w:hAnsi="Times New Roman" w:cs="Times New Roman"/>
              </w:rPr>
              <w:t>Сборка и управлени</w:t>
            </w:r>
            <w:r>
              <w:rPr>
                <w:rFonts w:ascii="Times New Roman" w:eastAsia="Calibri" w:hAnsi="Times New Roman" w:cs="Times New Roman"/>
              </w:rPr>
              <w:t>е Майло</w:t>
            </w:r>
          </w:p>
        </w:tc>
      </w:tr>
      <w:tr w:rsidR="00DD3236" w:rsidRPr="0096268D" w:rsidTr="00F0736C">
        <w:trPr>
          <w:trHeight w:val="1"/>
        </w:trPr>
        <w:tc>
          <w:tcPr>
            <w:tcW w:w="675" w:type="dxa"/>
          </w:tcPr>
          <w:p w:rsidR="00DD3236" w:rsidRPr="0096268D" w:rsidRDefault="00795545" w:rsidP="00F0736C">
            <w:pPr>
              <w:tabs>
                <w:tab w:val="left" w:pos="9555"/>
              </w:tabs>
              <w:jc w:val="center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DD3236" w:rsidRPr="00566FE7" w:rsidRDefault="00DD3236" w:rsidP="00DD32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«Датчик перемещения Майло»</w:t>
            </w:r>
          </w:p>
        </w:tc>
        <w:tc>
          <w:tcPr>
            <w:tcW w:w="3543" w:type="dxa"/>
          </w:tcPr>
          <w:p w:rsidR="00DD3236" w:rsidRDefault="00DD3236" w:rsidP="00F0736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Знакомство с о</w:t>
            </w:r>
            <w:r w:rsidRPr="002B3D0C">
              <w:rPr>
                <w:rFonts w:ascii="Times New Roman" w:eastAsia="Calibri" w:hAnsi="Times New Roman" w:cs="Times New Roman"/>
              </w:rPr>
              <w:t>снов</w:t>
            </w:r>
            <w:r>
              <w:rPr>
                <w:rFonts w:ascii="Times New Roman" w:eastAsia="Calibri" w:hAnsi="Times New Roman" w:cs="Times New Roman"/>
              </w:rPr>
              <w:t>ами сборки Майло</w:t>
            </w:r>
          </w:p>
          <w:p w:rsidR="00DD3236" w:rsidRPr="0096268D" w:rsidRDefault="00DD3236" w:rsidP="00F0736C">
            <w:pPr>
              <w:tabs>
                <w:tab w:val="left" w:pos="9555"/>
              </w:tabs>
              <w:rPr>
                <w:rFonts w:ascii="Times New Roman" w:eastAsia="Times New Roman" w:hAnsi="Times New Roman" w:cs="Times New Roman"/>
              </w:rPr>
            </w:pPr>
            <w:r w:rsidRPr="002B3D0C">
              <w:rPr>
                <w:rFonts w:ascii="Times New Roman" w:eastAsia="Calibri" w:hAnsi="Times New Roman" w:cs="Times New Roman"/>
              </w:rPr>
              <w:t xml:space="preserve">Разработка программного обеспечения для управления </w:t>
            </w:r>
            <w:r>
              <w:rPr>
                <w:rFonts w:ascii="Times New Roman" w:eastAsia="Calibri" w:hAnsi="Times New Roman" w:cs="Times New Roman"/>
              </w:rPr>
              <w:t>Майло.</w:t>
            </w:r>
          </w:p>
        </w:tc>
        <w:tc>
          <w:tcPr>
            <w:tcW w:w="3261" w:type="dxa"/>
          </w:tcPr>
          <w:p w:rsidR="00DD3236" w:rsidRPr="002B3D0C" w:rsidRDefault="00DD3236" w:rsidP="006A7E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3D0C">
              <w:rPr>
                <w:rFonts w:ascii="Times New Roman" w:eastAsia="Calibri" w:hAnsi="Times New Roman" w:cs="Times New Roman"/>
              </w:rPr>
              <w:t>Сборка и управлени</w:t>
            </w:r>
            <w:r>
              <w:rPr>
                <w:rFonts w:ascii="Times New Roman" w:eastAsia="Calibri" w:hAnsi="Times New Roman" w:cs="Times New Roman"/>
              </w:rPr>
              <w:t>е Майло</w:t>
            </w:r>
          </w:p>
        </w:tc>
      </w:tr>
      <w:tr w:rsidR="001841EA" w:rsidRPr="0096268D" w:rsidTr="00F0736C">
        <w:trPr>
          <w:trHeight w:val="1"/>
        </w:trPr>
        <w:tc>
          <w:tcPr>
            <w:tcW w:w="675" w:type="dxa"/>
          </w:tcPr>
          <w:p w:rsidR="001841EA" w:rsidRPr="0096268D" w:rsidRDefault="00795545" w:rsidP="00C7564B">
            <w:pPr>
              <w:tabs>
                <w:tab w:val="left" w:pos="9555"/>
              </w:tabs>
              <w:jc w:val="center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5</w:t>
            </w:r>
          </w:p>
        </w:tc>
        <w:tc>
          <w:tcPr>
            <w:tcW w:w="2127" w:type="dxa"/>
          </w:tcPr>
          <w:p w:rsidR="001841EA" w:rsidRDefault="001841EA" w:rsidP="00DD32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 «</w:t>
            </w:r>
            <w:r w:rsidRPr="0096268D">
              <w:rPr>
                <w:rFonts w:ascii="Times New Roman" w:eastAsia="Times New Roman" w:hAnsi="Times New Roman" w:cs="Times New Roman"/>
              </w:rPr>
              <w:t>Гоночный автомобиль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:rsidR="001841EA" w:rsidRPr="0096268D" w:rsidRDefault="001841EA" w:rsidP="00DD323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1841EA" w:rsidRDefault="001841EA" w:rsidP="00DD323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Знакомство с о</w:t>
            </w:r>
            <w:r w:rsidRPr="002B3D0C">
              <w:rPr>
                <w:rFonts w:ascii="Times New Roman" w:eastAsia="Calibri" w:hAnsi="Times New Roman" w:cs="Times New Roman"/>
              </w:rPr>
              <w:t>снов</w:t>
            </w:r>
            <w:r>
              <w:rPr>
                <w:rFonts w:ascii="Times New Roman" w:eastAsia="Calibri" w:hAnsi="Times New Roman" w:cs="Times New Roman"/>
              </w:rPr>
              <w:t>ами сборки Гоночного автомобиля.</w:t>
            </w:r>
          </w:p>
          <w:p w:rsidR="001841EA" w:rsidRPr="0096268D" w:rsidRDefault="001841EA" w:rsidP="00DD3236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3D0C">
              <w:rPr>
                <w:rFonts w:ascii="Times New Roman" w:eastAsia="Calibri" w:hAnsi="Times New Roman" w:cs="Times New Roman"/>
              </w:rPr>
              <w:t xml:space="preserve">Разработка программного обеспечения для управления </w:t>
            </w:r>
            <w:r>
              <w:rPr>
                <w:rFonts w:ascii="Times New Roman" w:eastAsia="Calibri" w:hAnsi="Times New Roman" w:cs="Times New Roman"/>
              </w:rPr>
              <w:t>Гоночным автомобилем.</w:t>
            </w:r>
          </w:p>
        </w:tc>
        <w:tc>
          <w:tcPr>
            <w:tcW w:w="3261" w:type="dxa"/>
          </w:tcPr>
          <w:p w:rsidR="001841EA" w:rsidRPr="00C039F1" w:rsidRDefault="001841EA" w:rsidP="00DD3236">
            <w:pPr>
              <w:rPr>
                <w:rFonts w:ascii="Times New Roman" w:eastAsia="Calibri" w:hAnsi="Times New Roman" w:cs="Times New Roman"/>
                <w:sz w:val="14"/>
              </w:rPr>
            </w:pPr>
            <w:r w:rsidRPr="002B3D0C">
              <w:rPr>
                <w:rFonts w:ascii="Times New Roman" w:eastAsia="Calibri" w:hAnsi="Times New Roman" w:cs="Times New Roman"/>
              </w:rPr>
              <w:t>Сборка и управлени</w:t>
            </w:r>
            <w:r>
              <w:rPr>
                <w:rFonts w:ascii="Times New Roman" w:eastAsia="Calibri" w:hAnsi="Times New Roman" w:cs="Times New Roman"/>
              </w:rPr>
              <w:t>е Гоночного автомобиля</w:t>
            </w:r>
            <w:r w:rsidRPr="002B3D0C">
              <w:rPr>
                <w:rFonts w:ascii="Times New Roman" w:eastAsia="Calibri" w:hAnsi="Times New Roman" w:cs="Times New Roman"/>
              </w:rPr>
              <w:t xml:space="preserve">. </w:t>
            </w:r>
          </w:p>
        </w:tc>
      </w:tr>
      <w:tr w:rsidR="001841EA" w:rsidRPr="0096268D" w:rsidTr="00F0736C">
        <w:trPr>
          <w:trHeight w:val="1"/>
        </w:trPr>
        <w:tc>
          <w:tcPr>
            <w:tcW w:w="675" w:type="dxa"/>
          </w:tcPr>
          <w:p w:rsidR="001841EA" w:rsidRPr="0096268D" w:rsidRDefault="00795545" w:rsidP="00C7564B">
            <w:pPr>
              <w:tabs>
                <w:tab w:val="left" w:pos="9555"/>
              </w:tabs>
              <w:jc w:val="center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6</w:t>
            </w:r>
          </w:p>
        </w:tc>
        <w:tc>
          <w:tcPr>
            <w:tcW w:w="2127" w:type="dxa"/>
          </w:tcPr>
          <w:p w:rsidR="001841EA" w:rsidRPr="0096268D" w:rsidRDefault="001841EA" w:rsidP="00E106E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«Землетрясение»</w:t>
            </w:r>
          </w:p>
        </w:tc>
        <w:tc>
          <w:tcPr>
            <w:tcW w:w="3543" w:type="dxa"/>
          </w:tcPr>
          <w:p w:rsidR="001841EA" w:rsidRDefault="001841EA" w:rsidP="00DD323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Знакомство с о</w:t>
            </w:r>
            <w:r w:rsidRPr="002B3D0C">
              <w:rPr>
                <w:rFonts w:ascii="Times New Roman" w:eastAsia="Calibri" w:hAnsi="Times New Roman" w:cs="Times New Roman"/>
              </w:rPr>
              <w:t>снов</w:t>
            </w:r>
            <w:r>
              <w:rPr>
                <w:rFonts w:ascii="Times New Roman" w:eastAsia="Calibri" w:hAnsi="Times New Roman" w:cs="Times New Roman"/>
              </w:rPr>
              <w:t>ами сборки модели «Землетрясение»</w:t>
            </w:r>
          </w:p>
          <w:p w:rsidR="001841EA" w:rsidRPr="0096268D" w:rsidRDefault="001841EA" w:rsidP="001841EA">
            <w:pPr>
              <w:tabs>
                <w:tab w:val="left" w:pos="9555"/>
              </w:tabs>
              <w:rPr>
                <w:rFonts w:ascii="Times New Roman" w:eastAsia="Times New Roman" w:hAnsi="Times New Roman" w:cs="Times New Roman"/>
              </w:rPr>
            </w:pPr>
            <w:r w:rsidRPr="002B3D0C">
              <w:rPr>
                <w:rFonts w:ascii="Times New Roman" w:eastAsia="Calibri" w:hAnsi="Times New Roman" w:cs="Times New Roman"/>
              </w:rPr>
              <w:t xml:space="preserve">Разработка программного обеспечения для управления </w:t>
            </w:r>
            <w:r>
              <w:rPr>
                <w:rFonts w:ascii="Times New Roman" w:eastAsia="Calibri" w:hAnsi="Times New Roman" w:cs="Times New Roman"/>
              </w:rPr>
              <w:t>моделью «Землетрясение»</w:t>
            </w:r>
          </w:p>
        </w:tc>
        <w:tc>
          <w:tcPr>
            <w:tcW w:w="3261" w:type="dxa"/>
          </w:tcPr>
          <w:p w:rsidR="001841EA" w:rsidRPr="002B3D0C" w:rsidRDefault="001841EA" w:rsidP="001841EA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3D0C">
              <w:rPr>
                <w:rFonts w:ascii="Times New Roman" w:eastAsia="Calibri" w:hAnsi="Times New Roman" w:cs="Times New Roman"/>
              </w:rPr>
              <w:t>Сборка и управлени</w:t>
            </w:r>
            <w:r>
              <w:rPr>
                <w:rFonts w:ascii="Times New Roman" w:eastAsia="Calibri" w:hAnsi="Times New Roman" w:cs="Times New Roman"/>
              </w:rPr>
              <w:t>е моделью «Землетрясение»</w:t>
            </w:r>
          </w:p>
        </w:tc>
      </w:tr>
      <w:tr w:rsidR="001841EA" w:rsidRPr="0096268D" w:rsidTr="00F0736C">
        <w:trPr>
          <w:trHeight w:val="1"/>
        </w:trPr>
        <w:tc>
          <w:tcPr>
            <w:tcW w:w="675" w:type="dxa"/>
          </w:tcPr>
          <w:p w:rsidR="001841EA" w:rsidRPr="0096268D" w:rsidRDefault="00795545" w:rsidP="00C7564B">
            <w:pPr>
              <w:tabs>
                <w:tab w:val="left" w:pos="9555"/>
              </w:tabs>
              <w:jc w:val="center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7</w:t>
            </w:r>
          </w:p>
        </w:tc>
        <w:tc>
          <w:tcPr>
            <w:tcW w:w="2127" w:type="dxa"/>
          </w:tcPr>
          <w:p w:rsidR="001841EA" w:rsidRPr="00C0034E" w:rsidRDefault="001841EA" w:rsidP="00DD32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«Лягушка»</w:t>
            </w:r>
          </w:p>
        </w:tc>
        <w:tc>
          <w:tcPr>
            <w:tcW w:w="3543" w:type="dxa"/>
          </w:tcPr>
          <w:p w:rsidR="001841EA" w:rsidRDefault="001841EA" w:rsidP="00DD323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Знакомство с о</w:t>
            </w:r>
            <w:r w:rsidRPr="002B3D0C">
              <w:rPr>
                <w:rFonts w:ascii="Times New Roman" w:eastAsia="Calibri" w:hAnsi="Times New Roman" w:cs="Times New Roman"/>
              </w:rPr>
              <w:t>снов</w:t>
            </w:r>
            <w:r>
              <w:rPr>
                <w:rFonts w:ascii="Times New Roman" w:eastAsia="Calibri" w:hAnsi="Times New Roman" w:cs="Times New Roman"/>
              </w:rPr>
              <w:t>ами сборки Лягушки.</w:t>
            </w:r>
          </w:p>
          <w:p w:rsidR="001841EA" w:rsidRPr="0096268D" w:rsidRDefault="001841EA" w:rsidP="00DD3236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3D0C">
              <w:rPr>
                <w:rFonts w:ascii="Times New Roman" w:eastAsia="Calibri" w:hAnsi="Times New Roman" w:cs="Times New Roman"/>
              </w:rPr>
              <w:t xml:space="preserve">Разработка программного обеспечения для управления </w:t>
            </w:r>
            <w:r>
              <w:rPr>
                <w:rFonts w:ascii="Times New Roman" w:eastAsia="Calibri" w:hAnsi="Times New Roman" w:cs="Times New Roman"/>
              </w:rPr>
              <w:t>Лягушкой.</w:t>
            </w:r>
          </w:p>
        </w:tc>
        <w:tc>
          <w:tcPr>
            <w:tcW w:w="3261" w:type="dxa"/>
          </w:tcPr>
          <w:p w:rsidR="001841EA" w:rsidRPr="00C039F1" w:rsidRDefault="001841EA" w:rsidP="00DD3236">
            <w:pPr>
              <w:rPr>
                <w:rFonts w:ascii="Times New Roman" w:eastAsia="Calibri" w:hAnsi="Times New Roman" w:cs="Times New Roman"/>
                <w:sz w:val="14"/>
              </w:rPr>
            </w:pPr>
            <w:r w:rsidRPr="002B3D0C">
              <w:rPr>
                <w:rFonts w:ascii="Times New Roman" w:eastAsia="Calibri" w:hAnsi="Times New Roman" w:cs="Times New Roman"/>
              </w:rPr>
              <w:t>Сборка и управлени</w:t>
            </w:r>
            <w:r>
              <w:rPr>
                <w:rFonts w:ascii="Times New Roman" w:eastAsia="Calibri" w:hAnsi="Times New Roman" w:cs="Times New Roman"/>
              </w:rPr>
              <w:t>е Лягушкой.</w:t>
            </w:r>
          </w:p>
        </w:tc>
      </w:tr>
      <w:tr w:rsidR="001841EA" w:rsidRPr="0096268D" w:rsidTr="00F0736C">
        <w:trPr>
          <w:trHeight w:val="1"/>
        </w:trPr>
        <w:tc>
          <w:tcPr>
            <w:tcW w:w="675" w:type="dxa"/>
          </w:tcPr>
          <w:p w:rsidR="001841EA" w:rsidRPr="0096268D" w:rsidRDefault="00795545" w:rsidP="00C7564B">
            <w:pPr>
              <w:tabs>
                <w:tab w:val="left" w:pos="9555"/>
              </w:tabs>
              <w:jc w:val="center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8</w:t>
            </w:r>
          </w:p>
        </w:tc>
        <w:tc>
          <w:tcPr>
            <w:tcW w:w="2127" w:type="dxa"/>
          </w:tcPr>
          <w:p w:rsidR="001841EA" w:rsidRDefault="001841EA" w:rsidP="00DD323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 «</w:t>
            </w:r>
            <w:r w:rsidRPr="0096268D">
              <w:rPr>
                <w:rFonts w:ascii="Times New Roman" w:eastAsia="Times New Roman" w:hAnsi="Times New Roman" w:cs="Times New Roman"/>
              </w:rPr>
              <w:t>Цветок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:rsidR="001841EA" w:rsidRPr="0096268D" w:rsidRDefault="001841EA" w:rsidP="00DD323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:rsidR="001841EA" w:rsidRDefault="001841EA" w:rsidP="00DD323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Знакомство с о</w:t>
            </w:r>
            <w:r w:rsidRPr="002B3D0C">
              <w:rPr>
                <w:rFonts w:ascii="Times New Roman" w:eastAsia="Calibri" w:hAnsi="Times New Roman" w:cs="Times New Roman"/>
              </w:rPr>
              <w:t>снов</w:t>
            </w:r>
            <w:r>
              <w:rPr>
                <w:rFonts w:ascii="Times New Roman" w:eastAsia="Calibri" w:hAnsi="Times New Roman" w:cs="Times New Roman"/>
              </w:rPr>
              <w:t>ами сборки Цветка.</w:t>
            </w:r>
          </w:p>
          <w:p w:rsidR="001841EA" w:rsidRPr="0096268D" w:rsidRDefault="001841EA" w:rsidP="00DD3236">
            <w:pPr>
              <w:jc w:val="both"/>
              <w:rPr>
                <w:rFonts w:ascii="Times New Roman" w:eastAsia="Calibri" w:hAnsi="Times New Roman" w:cs="Times New Roman"/>
              </w:rPr>
            </w:pPr>
            <w:r w:rsidRPr="002B3D0C">
              <w:rPr>
                <w:rFonts w:ascii="Times New Roman" w:eastAsia="Calibri" w:hAnsi="Times New Roman" w:cs="Times New Roman"/>
              </w:rPr>
              <w:t xml:space="preserve">Разработка программного обеспечения для управления </w:t>
            </w:r>
            <w:r>
              <w:rPr>
                <w:rFonts w:ascii="Times New Roman" w:eastAsia="Calibri" w:hAnsi="Times New Roman" w:cs="Times New Roman"/>
              </w:rPr>
              <w:t>Цветком.</w:t>
            </w:r>
          </w:p>
        </w:tc>
        <w:tc>
          <w:tcPr>
            <w:tcW w:w="3261" w:type="dxa"/>
          </w:tcPr>
          <w:p w:rsidR="001841EA" w:rsidRPr="00C039F1" w:rsidRDefault="001841EA" w:rsidP="00DD3236">
            <w:pPr>
              <w:rPr>
                <w:rFonts w:ascii="Times New Roman" w:eastAsia="Calibri" w:hAnsi="Times New Roman" w:cs="Times New Roman"/>
                <w:sz w:val="14"/>
              </w:rPr>
            </w:pPr>
            <w:r w:rsidRPr="002B3D0C">
              <w:rPr>
                <w:rFonts w:ascii="Times New Roman" w:eastAsia="Calibri" w:hAnsi="Times New Roman" w:cs="Times New Roman"/>
              </w:rPr>
              <w:t>Сборка и управлени</w:t>
            </w:r>
            <w:r>
              <w:rPr>
                <w:rFonts w:ascii="Times New Roman" w:eastAsia="Calibri" w:hAnsi="Times New Roman" w:cs="Times New Roman"/>
              </w:rPr>
              <w:t>е Цветком</w:t>
            </w:r>
            <w:r w:rsidRPr="002B3D0C">
              <w:rPr>
                <w:rFonts w:ascii="Times New Roman" w:eastAsia="Calibri" w:hAnsi="Times New Roman" w:cs="Times New Roman"/>
              </w:rPr>
              <w:t xml:space="preserve">. </w:t>
            </w:r>
          </w:p>
        </w:tc>
      </w:tr>
      <w:tr w:rsidR="001841EA" w:rsidRPr="0096268D" w:rsidTr="00F0736C">
        <w:trPr>
          <w:trHeight w:val="1"/>
        </w:trPr>
        <w:tc>
          <w:tcPr>
            <w:tcW w:w="675" w:type="dxa"/>
          </w:tcPr>
          <w:p w:rsidR="001841EA" w:rsidRPr="0096268D" w:rsidRDefault="00795545" w:rsidP="00C7564B">
            <w:pPr>
              <w:tabs>
                <w:tab w:val="left" w:pos="9555"/>
              </w:tabs>
              <w:jc w:val="center"/>
              <w:rPr>
                <w:rFonts w:ascii="Times New Roman" w:eastAsia="Segoe UI Symbol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</w:rPr>
              <w:t>9</w:t>
            </w:r>
          </w:p>
        </w:tc>
        <w:tc>
          <w:tcPr>
            <w:tcW w:w="2127" w:type="dxa"/>
          </w:tcPr>
          <w:p w:rsidR="001841EA" w:rsidRPr="0096268D" w:rsidRDefault="00795545" w:rsidP="00E106E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Промежуточная </w:t>
            </w:r>
            <w:r w:rsidR="001841EA">
              <w:rPr>
                <w:rFonts w:ascii="Times New Roman" w:eastAsia="Times New Roman" w:hAnsi="Times New Roman" w:cs="Times New Roman"/>
              </w:rPr>
              <w:t>аттестация</w:t>
            </w:r>
          </w:p>
        </w:tc>
        <w:tc>
          <w:tcPr>
            <w:tcW w:w="3543" w:type="dxa"/>
          </w:tcPr>
          <w:p w:rsidR="001841EA" w:rsidRPr="0096268D" w:rsidRDefault="001841EA" w:rsidP="00DD3C1E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Закрепление полученных знаний</w:t>
            </w:r>
          </w:p>
        </w:tc>
        <w:tc>
          <w:tcPr>
            <w:tcW w:w="3261" w:type="dxa"/>
          </w:tcPr>
          <w:p w:rsidR="001841EA" w:rsidRPr="00C039F1" w:rsidRDefault="001841EA" w:rsidP="00DD3C1E">
            <w:pPr>
              <w:rPr>
                <w:rFonts w:ascii="Times New Roman" w:eastAsia="Calibri" w:hAnsi="Times New Roman" w:cs="Times New Roman"/>
                <w:sz w:val="14"/>
              </w:rPr>
            </w:pPr>
            <w:r w:rsidRPr="001841EA">
              <w:rPr>
                <w:rFonts w:ascii="Times New Roman" w:eastAsia="Calibri" w:hAnsi="Times New Roman" w:cs="Times New Roman"/>
              </w:rPr>
              <w:t>Работа по желанию</w:t>
            </w:r>
            <w:r>
              <w:rPr>
                <w:rFonts w:ascii="Times New Roman" w:eastAsia="Calibri" w:hAnsi="Times New Roman" w:cs="Times New Roman"/>
              </w:rPr>
              <w:t xml:space="preserve"> ребят</w:t>
            </w:r>
          </w:p>
        </w:tc>
      </w:tr>
    </w:tbl>
    <w:p w:rsidR="00B87B0E" w:rsidRDefault="00B87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76836" w:rsidRDefault="00476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76836" w:rsidRDefault="00476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76836" w:rsidRDefault="00476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76836" w:rsidRPr="00C0280A" w:rsidRDefault="00476836" w:rsidP="004768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1.4 </w:t>
      </w:r>
      <w:r w:rsidRPr="00C0280A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:rsidR="00476836" w:rsidRPr="00C0280A" w:rsidRDefault="005052A3" w:rsidP="00476836">
      <w:pPr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Обучающиеся</w:t>
      </w:r>
      <w:r w:rsidR="00476836" w:rsidRPr="00C028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должны знать:</w:t>
      </w:r>
    </w:p>
    <w:p w:rsidR="00476836" w:rsidRPr="00C0280A" w:rsidRDefault="00476836" w:rsidP="00476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правила безопасной работы;</w:t>
      </w:r>
    </w:p>
    <w:p w:rsidR="00476836" w:rsidRPr="00C0280A" w:rsidRDefault="00476836" w:rsidP="00476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основные компоненты конструкторов ЛЕГО;</w:t>
      </w:r>
    </w:p>
    <w:p w:rsidR="00476836" w:rsidRPr="00C0280A" w:rsidRDefault="00476836" w:rsidP="00476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конструктивные особенности различных моделей, сооружений и механизмов;</w:t>
      </w:r>
    </w:p>
    <w:p w:rsidR="00476836" w:rsidRPr="00C0280A" w:rsidRDefault="00476836" w:rsidP="00476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 виды подвижных и неподвижных соединений в конструкторе;</w:t>
      </w:r>
    </w:p>
    <w:p w:rsidR="00476836" w:rsidRPr="00C0280A" w:rsidRDefault="00476836" w:rsidP="00476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-вырабатывать навык ориентации в деталях, их классификации, умение слушать инструкцию педагога;</w:t>
      </w:r>
    </w:p>
    <w:p w:rsidR="00476836" w:rsidRPr="00C0280A" w:rsidRDefault="00476836" w:rsidP="00476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-ориентироваться с панелью инструментов, функциональными командами; составлением  программ;</w:t>
      </w:r>
    </w:p>
    <w:p w:rsidR="00476836" w:rsidRPr="00C0280A" w:rsidRDefault="00476836" w:rsidP="00476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знания);</w:t>
      </w:r>
    </w:p>
    <w:p w:rsidR="00476836" w:rsidRPr="00C0280A" w:rsidRDefault="00476836" w:rsidP="00476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создавать  модели  при  помощи специальных элементов по разработанной схеме, по собственному замыслу;</w:t>
      </w:r>
    </w:p>
    <w:p w:rsidR="00476836" w:rsidRPr="00C0280A" w:rsidRDefault="00476836" w:rsidP="00476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знания);</w:t>
      </w:r>
    </w:p>
    <w:p w:rsidR="00476836" w:rsidRPr="00C0280A" w:rsidRDefault="00476836" w:rsidP="00476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-уметь критически мыслить.</w:t>
      </w:r>
    </w:p>
    <w:p w:rsidR="00476836" w:rsidRPr="00C0280A" w:rsidRDefault="00476836" w:rsidP="00476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одним из ожидаемых результатов занятий по данному курсу является участие  в различных в лего-конкурсах  по робототехнике.</w:t>
      </w:r>
    </w:p>
    <w:p w:rsidR="00476836" w:rsidRDefault="00476836" w:rsidP="00476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6836" w:rsidRDefault="00476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76836" w:rsidRPr="00C0280A" w:rsidRDefault="00476836" w:rsidP="00476836">
      <w:pPr>
        <w:pStyle w:val="a5"/>
        <w:numPr>
          <w:ilvl w:val="1"/>
          <w:numId w:val="2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80A">
        <w:rPr>
          <w:rFonts w:ascii="Times New Roman" w:hAnsi="Times New Roman" w:cs="Times New Roman"/>
          <w:b/>
          <w:sz w:val="28"/>
          <w:szCs w:val="28"/>
        </w:rPr>
        <w:t>Комплекс организационно-педагогических условий</w:t>
      </w:r>
    </w:p>
    <w:p w:rsidR="00C7564B" w:rsidRPr="00476836" w:rsidRDefault="00476836" w:rsidP="00476836">
      <w:pPr>
        <w:pStyle w:val="a5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80A">
        <w:rPr>
          <w:rFonts w:ascii="Times New Roman" w:hAnsi="Times New Roman" w:cs="Times New Roman"/>
          <w:b/>
          <w:sz w:val="28"/>
          <w:szCs w:val="28"/>
        </w:rPr>
        <w:t>2.1   Календарный учебный график</w:t>
      </w:r>
    </w:p>
    <w:p w:rsidR="001138A3" w:rsidRPr="00082C1F" w:rsidRDefault="001138A3" w:rsidP="00082C1F">
      <w:pPr>
        <w:spacing w:after="0" w:line="240" w:lineRule="auto"/>
        <w:ind w:firstLine="851"/>
        <w:rPr>
          <w:rFonts w:ascii="Times New Roman" w:hAnsi="Times New Roman" w:cs="Times New Roman"/>
          <w:b/>
          <w:i/>
          <w:sz w:val="28"/>
          <w:szCs w:val="24"/>
        </w:rPr>
      </w:pPr>
    </w:p>
    <w:tbl>
      <w:tblPr>
        <w:tblStyle w:val="a4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185"/>
        <w:gridCol w:w="942"/>
        <w:gridCol w:w="141"/>
        <w:gridCol w:w="1843"/>
        <w:gridCol w:w="851"/>
        <w:gridCol w:w="283"/>
        <w:gridCol w:w="1418"/>
        <w:gridCol w:w="141"/>
        <w:gridCol w:w="1134"/>
        <w:gridCol w:w="1701"/>
      </w:tblGrid>
      <w:tr w:rsidR="00481DE8" w:rsidRPr="00481DE8" w:rsidTr="00780D9D">
        <w:tc>
          <w:tcPr>
            <w:tcW w:w="567" w:type="dxa"/>
          </w:tcPr>
          <w:p w:rsidR="001138A3" w:rsidRPr="00481DE8" w:rsidRDefault="001138A3" w:rsidP="00F974AB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>№</w:t>
            </w:r>
          </w:p>
          <w:p w:rsidR="001138A3" w:rsidRPr="00481DE8" w:rsidRDefault="001138A3" w:rsidP="00F974AB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185" w:type="dxa"/>
          </w:tcPr>
          <w:p w:rsidR="001138A3" w:rsidRPr="00481DE8" w:rsidRDefault="001138A3" w:rsidP="00F974AB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 xml:space="preserve">Месяц </w:t>
            </w:r>
          </w:p>
        </w:tc>
        <w:tc>
          <w:tcPr>
            <w:tcW w:w="1083" w:type="dxa"/>
            <w:gridSpan w:val="2"/>
          </w:tcPr>
          <w:p w:rsidR="001138A3" w:rsidRPr="00481DE8" w:rsidRDefault="001138A3" w:rsidP="00F974AB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 xml:space="preserve">Время проведения </w:t>
            </w:r>
          </w:p>
        </w:tc>
        <w:tc>
          <w:tcPr>
            <w:tcW w:w="1843" w:type="dxa"/>
          </w:tcPr>
          <w:p w:rsidR="001138A3" w:rsidRPr="00481DE8" w:rsidRDefault="001138A3" w:rsidP="00F974AB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 xml:space="preserve">Форма занятия </w:t>
            </w:r>
          </w:p>
        </w:tc>
        <w:tc>
          <w:tcPr>
            <w:tcW w:w="851" w:type="dxa"/>
          </w:tcPr>
          <w:p w:rsidR="001138A3" w:rsidRPr="00481DE8" w:rsidRDefault="001138A3" w:rsidP="00F974AB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 xml:space="preserve">Количество часов </w:t>
            </w:r>
          </w:p>
        </w:tc>
        <w:tc>
          <w:tcPr>
            <w:tcW w:w="1842" w:type="dxa"/>
            <w:gridSpan w:val="3"/>
          </w:tcPr>
          <w:p w:rsidR="001138A3" w:rsidRPr="00481DE8" w:rsidRDefault="001138A3" w:rsidP="00F974AB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 xml:space="preserve">Тема занятия </w:t>
            </w:r>
          </w:p>
        </w:tc>
        <w:tc>
          <w:tcPr>
            <w:tcW w:w="1134" w:type="dxa"/>
          </w:tcPr>
          <w:p w:rsidR="001138A3" w:rsidRPr="00481DE8" w:rsidRDefault="001138A3" w:rsidP="00F974AB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 xml:space="preserve">Место проведения </w:t>
            </w:r>
          </w:p>
        </w:tc>
        <w:tc>
          <w:tcPr>
            <w:tcW w:w="1701" w:type="dxa"/>
          </w:tcPr>
          <w:p w:rsidR="001138A3" w:rsidRPr="00481DE8" w:rsidRDefault="001138A3" w:rsidP="00F974AB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 xml:space="preserve">Форма контроля </w:t>
            </w:r>
          </w:p>
        </w:tc>
      </w:tr>
      <w:tr w:rsidR="00481DE8" w:rsidRPr="00481DE8" w:rsidTr="00C7564B">
        <w:tc>
          <w:tcPr>
            <w:tcW w:w="10206" w:type="dxa"/>
            <w:gridSpan w:val="11"/>
          </w:tcPr>
          <w:p w:rsidR="00481DE8" w:rsidRPr="00481DE8" w:rsidRDefault="00481DE8" w:rsidP="00F974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1DE8">
              <w:rPr>
                <w:rFonts w:ascii="Times New Roman" w:hAnsi="Times New Roman" w:cs="Times New Roman"/>
                <w:b/>
              </w:rPr>
              <w:t xml:space="preserve">Модуль 1 </w:t>
            </w:r>
          </w:p>
        </w:tc>
      </w:tr>
      <w:tr w:rsidR="00780D9D" w:rsidRPr="00481DE8" w:rsidTr="00780D9D">
        <w:tc>
          <w:tcPr>
            <w:tcW w:w="567" w:type="dxa"/>
          </w:tcPr>
          <w:p w:rsidR="00780D9D" w:rsidRPr="00481DE8" w:rsidRDefault="00780D9D" w:rsidP="00F974AB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5" w:type="dxa"/>
          </w:tcPr>
          <w:p w:rsidR="00780D9D" w:rsidRPr="00481DE8" w:rsidRDefault="00780D9D" w:rsidP="00F974AB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942" w:type="dxa"/>
          </w:tcPr>
          <w:p w:rsidR="00780D9D" w:rsidRPr="00481DE8" w:rsidRDefault="001B35D9" w:rsidP="00282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984" w:type="dxa"/>
            <w:gridSpan w:val="2"/>
          </w:tcPr>
          <w:p w:rsidR="00780D9D" w:rsidRPr="00481DE8" w:rsidRDefault="00780D9D" w:rsidP="00DD15B1">
            <w:pPr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851" w:type="dxa"/>
          </w:tcPr>
          <w:p w:rsidR="00780D9D" w:rsidRPr="00481DE8" w:rsidRDefault="005F29CB" w:rsidP="00DD15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gridSpan w:val="3"/>
          </w:tcPr>
          <w:p w:rsidR="00780D9D" w:rsidRPr="004D5303" w:rsidRDefault="00780D9D" w:rsidP="00DD32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Знакомство с деталями, конструирование</w:t>
            </w:r>
          </w:p>
        </w:tc>
        <w:tc>
          <w:tcPr>
            <w:tcW w:w="1134" w:type="dxa"/>
          </w:tcPr>
          <w:p w:rsidR="00780D9D" w:rsidRPr="00481DE8" w:rsidRDefault="00476836" w:rsidP="00F974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80D9D" w:rsidRPr="00862A3E" w:rsidRDefault="00780D9D" w:rsidP="00DD15B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</w:rPr>
              <w:t>Творческое задание</w:t>
            </w:r>
          </w:p>
        </w:tc>
      </w:tr>
      <w:tr w:rsidR="00780D9D" w:rsidRPr="00481DE8" w:rsidTr="00780D9D">
        <w:tc>
          <w:tcPr>
            <w:tcW w:w="567" w:type="dxa"/>
          </w:tcPr>
          <w:p w:rsidR="00780D9D" w:rsidRPr="00481DE8" w:rsidRDefault="00780D9D" w:rsidP="00F974AB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5" w:type="dxa"/>
          </w:tcPr>
          <w:p w:rsidR="00780D9D" w:rsidRPr="00481DE8" w:rsidRDefault="005052A3" w:rsidP="00F974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942" w:type="dxa"/>
          </w:tcPr>
          <w:p w:rsidR="00780D9D" w:rsidRPr="00481DE8" w:rsidRDefault="001B35D9"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984" w:type="dxa"/>
            <w:gridSpan w:val="2"/>
          </w:tcPr>
          <w:p w:rsidR="00780D9D" w:rsidRPr="00B079D9" w:rsidRDefault="00780D9D" w:rsidP="00DD1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851" w:type="dxa"/>
          </w:tcPr>
          <w:p w:rsidR="00780D9D" w:rsidRDefault="005F29CB" w:rsidP="00DD15B1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gridSpan w:val="3"/>
          </w:tcPr>
          <w:p w:rsidR="00780D9D" w:rsidRDefault="00780D9D" w:rsidP="00DD32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Обучениие программированию</w:t>
            </w:r>
          </w:p>
        </w:tc>
        <w:tc>
          <w:tcPr>
            <w:tcW w:w="1134" w:type="dxa"/>
          </w:tcPr>
          <w:p w:rsidR="00780D9D" w:rsidRPr="00481DE8" w:rsidRDefault="00476836" w:rsidP="004768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80D9D" w:rsidRDefault="00780D9D" w:rsidP="00DD15B1">
            <w:pPr>
              <w:jc w:val="both"/>
            </w:pPr>
            <w:r w:rsidRPr="00725FAE">
              <w:rPr>
                <w:rFonts w:ascii="Times New Roman" w:eastAsia="Times New Roman" w:hAnsi="Times New Roman" w:cs="Times New Roman"/>
                <w:sz w:val="24"/>
              </w:rPr>
              <w:t xml:space="preserve">Работа  по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образцу</w:t>
            </w:r>
          </w:p>
        </w:tc>
      </w:tr>
      <w:tr w:rsidR="00C64348" w:rsidRPr="00DD15B1" w:rsidTr="00780D9D">
        <w:tc>
          <w:tcPr>
            <w:tcW w:w="567" w:type="dxa"/>
          </w:tcPr>
          <w:p w:rsidR="00C64348" w:rsidRPr="00476836" w:rsidRDefault="00476836" w:rsidP="00F974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85" w:type="dxa"/>
          </w:tcPr>
          <w:p w:rsidR="00C64348" w:rsidRPr="00DD15B1" w:rsidRDefault="00C64348" w:rsidP="001B3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942" w:type="dxa"/>
          </w:tcPr>
          <w:p w:rsidR="00C64348" w:rsidRPr="00DD15B1" w:rsidRDefault="001B35D9"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984" w:type="dxa"/>
            <w:gridSpan w:val="2"/>
          </w:tcPr>
          <w:p w:rsidR="00C64348" w:rsidRPr="00B079D9" w:rsidRDefault="00C64348" w:rsidP="00DD1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851" w:type="dxa"/>
          </w:tcPr>
          <w:p w:rsidR="00C64348" w:rsidRDefault="005F29CB" w:rsidP="00DD15B1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gridSpan w:val="3"/>
          </w:tcPr>
          <w:p w:rsidR="00C64348" w:rsidRPr="00566FE7" w:rsidRDefault="00C64348" w:rsidP="00DD32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«Майло, научный вездеход»</w:t>
            </w:r>
          </w:p>
        </w:tc>
        <w:tc>
          <w:tcPr>
            <w:tcW w:w="1134" w:type="dxa"/>
          </w:tcPr>
          <w:p w:rsidR="00C64348" w:rsidRPr="00DD15B1" w:rsidRDefault="00476836" w:rsidP="00476836">
            <w:pPr>
              <w:jc w:val="center"/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C64348" w:rsidRDefault="00C64348" w:rsidP="00DD15B1">
            <w:pPr>
              <w:jc w:val="both"/>
            </w:pPr>
            <w:r w:rsidRPr="00871844">
              <w:rPr>
                <w:rFonts w:ascii="Times New Roman" w:eastAsia="Times New Roman" w:hAnsi="Times New Roman" w:cs="Times New Roman"/>
                <w:sz w:val="24"/>
              </w:rPr>
              <w:t>Работа  по образцу</w:t>
            </w:r>
          </w:p>
        </w:tc>
      </w:tr>
      <w:tr w:rsidR="00C64348" w:rsidRPr="00DD15B1" w:rsidTr="00780D9D">
        <w:tc>
          <w:tcPr>
            <w:tcW w:w="567" w:type="dxa"/>
          </w:tcPr>
          <w:p w:rsidR="00C64348" w:rsidRPr="00476836" w:rsidRDefault="00476836" w:rsidP="00F974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85" w:type="dxa"/>
          </w:tcPr>
          <w:p w:rsidR="00C64348" w:rsidRPr="00DD15B1" w:rsidRDefault="00C64348" w:rsidP="00F974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942" w:type="dxa"/>
          </w:tcPr>
          <w:p w:rsidR="00C64348" w:rsidRPr="00DD15B1" w:rsidRDefault="001B35D9"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984" w:type="dxa"/>
            <w:gridSpan w:val="2"/>
          </w:tcPr>
          <w:p w:rsidR="00C64348" w:rsidRPr="00B079D9" w:rsidRDefault="00C64348" w:rsidP="00DD1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</w:p>
        </w:tc>
        <w:tc>
          <w:tcPr>
            <w:tcW w:w="851" w:type="dxa"/>
          </w:tcPr>
          <w:p w:rsidR="00C64348" w:rsidRDefault="005F29CB" w:rsidP="00DD15B1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gridSpan w:val="3"/>
          </w:tcPr>
          <w:p w:rsidR="00C64348" w:rsidRPr="00566FE7" w:rsidRDefault="00C64348" w:rsidP="00DD32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«Датчик перемещения Майло»</w:t>
            </w:r>
          </w:p>
        </w:tc>
        <w:tc>
          <w:tcPr>
            <w:tcW w:w="1134" w:type="dxa"/>
          </w:tcPr>
          <w:p w:rsidR="00C64348" w:rsidRPr="00DD15B1" w:rsidRDefault="00476836" w:rsidP="00476836">
            <w:pPr>
              <w:jc w:val="center"/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C64348" w:rsidRDefault="00C64348" w:rsidP="00DD15B1">
            <w:pPr>
              <w:jc w:val="both"/>
            </w:pPr>
            <w:r w:rsidRPr="00871844">
              <w:rPr>
                <w:rFonts w:ascii="Times New Roman" w:eastAsia="Times New Roman" w:hAnsi="Times New Roman" w:cs="Times New Roman"/>
                <w:sz w:val="24"/>
              </w:rPr>
              <w:t>Работа  по образцу</w:t>
            </w:r>
          </w:p>
        </w:tc>
      </w:tr>
      <w:tr w:rsidR="00C64348" w:rsidRPr="00481DE8" w:rsidTr="00C7564B">
        <w:tc>
          <w:tcPr>
            <w:tcW w:w="10206" w:type="dxa"/>
            <w:gridSpan w:val="11"/>
          </w:tcPr>
          <w:p w:rsidR="00C64348" w:rsidRPr="00481DE8" w:rsidRDefault="00C64348" w:rsidP="00DD15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 2</w:t>
            </w:r>
          </w:p>
        </w:tc>
      </w:tr>
      <w:tr w:rsidR="00C64348" w:rsidRPr="00634CE9" w:rsidTr="00780D9D">
        <w:tc>
          <w:tcPr>
            <w:tcW w:w="567" w:type="dxa"/>
          </w:tcPr>
          <w:p w:rsidR="00C64348" w:rsidRPr="00634CE9" w:rsidRDefault="001B35D9" w:rsidP="0038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5" w:type="dxa"/>
          </w:tcPr>
          <w:p w:rsidR="00C64348" w:rsidRPr="00634CE9" w:rsidRDefault="001B35D9" w:rsidP="001B35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083" w:type="dxa"/>
            <w:gridSpan w:val="2"/>
          </w:tcPr>
          <w:p w:rsidR="00C64348" w:rsidRPr="00634CE9" w:rsidRDefault="001B35D9" w:rsidP="00634CE9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C64348" w:rsidRDefault="00C64348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1134" w:type="dxa"/>
            <w:gridSpan w:val="2"/>
          </w:tcPr>
          <w:p w:rsidR="00C64348" w:rsidRPr="004D5303" w:rsidRDefault="005F29CB" w:rsidP="0049758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C64348" w:rsidRPr="00C0034E" w:rsidRDefault="00C64348" w:rsidP="00DD3236">
            <w:pPr>
              <w:rPr>
                <w:rFonts w:ascii="Times New Roman" w:eastAsia="Calibri" w:hAnsi="Times New Roman" w:cs="Times New Roman"/>
              </w:rPr>
            </w:pPr>
            <w:r w:rsidRPr="00C0034E">
              <w:rPr>
                <w:rFonts w:ascii="Times New Roman" w:eastAsia="Calibri" w:hAnsi="Times New Roman" w:cs="Times New Roman"/>
              </w:rPr>
              <w:t>Проект «</w:t>
            </w:r>
            <w:r>
              <w:rPr>
                <w:rFonts w:ascii="Times New Roman" w:eastAsia="Calibri" w:hAnsi="Times New Roman" w:cs="Times New Roman"/>
              </w:rPr>
              <w:t>Гоночный автомобиль</w:t>
            </w:r>
            <w:r w:rsidRPr="00C0034E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275" w:type="dxa"/>
            <w:gridSpan w:val="2"/>
          </w:tcPr>
          <w:p w:rsidR="00C64348" w:rsidRPr="00634CE9" w:rsidRDefault="00476836" w:rsidP="00476836">
            <w:pPr>
              <w:jc w:val="center"/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C64348" w:rsidRDefault="00C64348" w:rsidP="0049758E">
            <w:r w:rsidRPr="00B85EB2">
              <w:rPr>
                <w:rFonts w:ascii="Times New Roman" w:eastAsia="Times New Roman" w:hAnsi="Times New Roman" w:cs="Times New Roman"/>
                <w:sz w:val="24"/>
              </w:rPr>
              <w:t>Работа  по образцу</w:t>
            </w:r>
          </w:p>
        </w:tc>
      </w:tr>
      <w:tr w:rsidR="00C64348" w:rsidRPr="00634CE9" w:rsidTr="00780D9D">
        <w:tc>
          <w:tcPr>
            <w:tcW w:w="567" w:type="dxa"/>
          </w:tcPr>
          <w:p w:rsidR="00C64348" w:rsidRPr="00634CE9" w:rsidRDefault="001B35D9" w:rsidP="0038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5" w:type="dxa"/>
          </w:tcPr>
          <w:p w:rsidR="00C64348" w:rsidRPr="00634CE9" w:rsidRDefault="001B35D9" w:rsidP="00634C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083" w:type="dxa"/>
            <w:gridSpan w:val="2"/>
          </w:tcPr>
          <w:p w:rsidR="00C64348" w:rsidRPr="00634CE9" w:rsidRDefault="001B35D9" w:rsidP="00634CE9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C64348" w:rsidRDefault="00C64348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1134" w:type="dxa"/>
            <w:gridSpan w:val="2"/>
          </w:tcPr>
          <w:p w:rsidR="00C64348" w:rsidRPr="00DD15B1" w:rsidRDefault="005F29CB" w:rsidP="0049758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C64348" w:rsidRPr="00C0034E" w:rsidRDefault="00C64348" w:rsidP="00DD32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«Землетрясение»</w:t>
            </w:r>
          </w:p>
        </w:tc>
        <w:tc>
          <w:tcPr>
            <w:tcW w:w="1275" w:type="dxa"/>
            <w:gridSpan w:val="2"/>
          </w:tcPr>
          <w:p w:rsidR="00C64348" w:rsidRPr="00634CE9" w:rsidRDefault="00476836" w:rsidP="00476836">
            <w:pPr>
              <w:jc w:val="center"/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C64348" w:rsidRPr="00DD15B1" w:rsidRDefault="00C64348" w:rsidP="0049758E">
            <w:r w:rsidRPr="00DD15B1">
              <w:rPr>
                <w:rFonts w:ascii="Times New Roman" w:eastAsia="Times New Roman" w:hAnsi="Times New Roman" w:cs="Times New Roman"/>
                <w:sz w:val="24"/>
              </w:rPr>
              <w:t>Работа  по образцу</w:t>
            </w:r>
          </w:p>
        </w:tc>
      </w:tr>
      <w:tr w:rsidR="00C64348" w:rsidRPr="00634CE9" w:rsidTr="00780D9D">
        <w:tc>
          <w:tcPr>
            <w:tcW w:w="567" w:type="dxa"/>
          </w:tcPr>
          <w:p w:rsidR="00C64348" w:rsidRPr="00634CE9" w:rsidRDefault="001B35D9" w:rsidP="00634C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5" w:type="dxa"/>
          </w:tcPr>
          <w:p w:rsidR="00C64348" w:rsidRPr="00634CE9" w:rsidRDefault="001B35D9" w:rsidP="00634C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083" w:type="dxa"/>
            <w:gridSpan w:val="2"/>
          </w:tcPr>
          <w:p w:rsidR="00C64348" w:rsidRPr="00634CE9" w:rsidRDefault="001B35D9" w:rsidP="00634CE9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C64348" w:rsidRDefault="00C64348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1134" w:type="dxa"/>
            <w:gridSpan w:val="2"/>
          </w:tcPr>
          <w:p w:rsidR="00C64348" w:rsidRPr="00DD15B1" w:rsidRDefault="005F29CB" w:rsidP="0049758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C64348" w:rsidRPr="00C0034E" w:rsidRDefault="00C64348" w:rsidP="00DD32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«Лягушка»</w:t>
            </w:r>
          </w:p>
        </w:tc>
        <w:tc>
          <w:tcPr>
            <w:tcW w:w="1275" w:type="dxa"/>
            <w:gridSpan w:val="2"/>
          </w:tcPr>
          <w:p w:rsidR="00C64348" w:rsidRPr="00634CE9" w:rsidRDefault="00476836" w:rsidP="00476836">
            <w:pPr>
              <w:jc w:val="center"/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C64348" w:rsidRPr="00DD15B1" w:rsidRDefault="00C64348" w:rsidP="0049758E">
            <w:r w:rsidRPr="00DD15B1">
              <w:rPr>
                <w:rFonts w:ascii="Times New Roman" w:eastAsia="Times New Roman" w:hAnsi="Times New Roman" w:cs="Times New Roman"/>
                <w:sz w:val="24"/>
              </w:rPr>
              <w:t>Работа  по образцу</w:t>
            </w:r>
          </w:p>
        </w:tc>
      </w:tr>
      <w:tr w:rsidR="00C64348" w:rsidRPr="00634CE9" w:rsidTr="00780D9D">
        <w:tc>
          <w:tcPr>
            <w:tcW w:w="567" w:type="dxa"/>
          </w:tcPr>
          <w:p w:rsidR="00C64348" w:rsidRPr="00634CE9" w:rsidRDefault="001B35D9" w:rsidP="00634C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5" w:type="dxa"/>
          </w:tcPr>
          <w:p w:rsidR="00C64348" w:rsidRPr="00634CE9" w:rsidRDefault="001B35D9" w:rsidP="00634C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083" w:type="dxa"/>
            <w:gridSpan w:val="2"/>
          </w:tcPr>
          <w:p w:rsidR="00C64348" w:rsidRPr="00634CE9" w:rsidRDefault="001B35D9" w:rsidP="00634CE9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C64348" w:rsidRDefault="00C64348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1134" w:type="dxa"/>
            <w:gridSpan w:val="2"/>
          </w:tcPr>
          <w:p w:rsidR="00C64348" w:rsidRPr="00DD15B1" w:rsidRDefault="005F29CB" w:rsidP="0049758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C64348" w:rsidRPr="00DD15B1" w:rsidRDefault="00C64348" w:rsidP="00DD32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«Цветок»</w:t>
            </w:r>
          </w:p>
        </w:tc>
        <w:tc>
          <w:tcPr>
            <w:tcW w:w="1275" w:type="dxa"/>
            <w:gridSpan w:val="2"/>
          </w:tcPr>
          <w:p w:rsidR="00C64348" w:rsidRPr="00634CE9" w:rsidRDefault="00476836" w:rsidP="00476836">
            <w:pPr>
              <w:jc w:val="center"/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C64348" w:rsidRPr="00DD15B1" w:rsidRDefault="00C64348" w:rsidP="0049758E">
            <w:r w:rsidRPr="00DD15B1">
              <w:rPr>
                <w:rFonts w:ascii="Times New Roman" w:eastAsia="Times New Roman" w:hAnsi="Times New Roman" w:cs="Times New Roman"/>
                <w:sz w:val="24"/>
              </w:rPr>
              <w:t>Работа  по образцу</w:t>
            </w:r>
          </w:p>
        </w:tc>
      </w:tr>
      <w:tr w:rsidR="00C64348" w:rsidRPr="00634CE9" w:rsidTr="00476836">
        <w:trPr>
          <w:trHeight w:val="481"/>
        </w:trPr>
        <w:tc>
          <w:tcPr>
            <w:tcW w:w="567" w:type="dxa"/>
          </w:tcPr>
          <w:p w:rsidR="00C64348" w:rsidRPr="00383552" w:rsidRDefault="001B35D9" w:rsidP="00634C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5" w:type="dxa"/>
          </w:tcPr>
          <w:p w:rsidR="00C64348" w:rsidRPr="00383552" w:rsidRDefault="00383552" w:rsidP="00634CE9">
            <w:pPr>
              <w:jc w:val="both"/>
              <w:rPr>
                <w:rFonts w:ascii="Times New Roman" w:hAnsi="Times New Roman" w:cs="Times New Roman"/>
              </w:rPr>
            </w:pPr>
            <w:r w:rsidRPr="0038355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083" w:type="dxa"/>
            <w:gridSpan w:val="2"/>
          </w:tcPr>
          <w:p w:rsidR="00C64348" w:rsidRPr="00634CE9" w:rsidRDefault="001B35D9" w:rsidP="00634CE9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</w:t>
            </w:r>
            <w:r>
              <w:rPr>
                <w:rFonts w:ascii="Times New Roman" w:hAnsi="Times New Roman" w:cs="Times New Roman"/>
              </w:rPr>
              <w:lastRenderedPageBreak/>
              <w:t>ию</w:t>
            </w:r>
          </w:p>
        </w:tc>
        <w:tc>
          <w:tcPr>
            <w:tcW w:w="1843" w:type="dxa"/>
          </w:tcPr>
          <w:p w:rsidR="00C64348" w:rsidRDefault="00C64348">
            <w:r w:rsidRPr="00E04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Групповое </w:t>
            </w:r>
          </w:p>
        </w:tc>
        <w:tc>
          <w:tcPr>
            <w:tcW w:w="1134" w:type="dxa"/>
            <w:gridSpan w:val="2"/>
          </w:tcPr>
          <w:p w:rsidR="00C64348" w:rsidRPr="00DD15B1" w:rsidRDefault="005F29CB" w:rsidP="0049758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C64348" w:rsidRPr="00C0034E" w:rsidRDefault="00C64348" w:rsidP="0047683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476836">
              <w:rPr>
                <w:rFonts w:ascii="Times New Roman" w:eastAsia="Calibri" w:hAnsi="Times New Roman" w:cs="Times New Roman"/>
              </w:rPr>
              <w:t xml:space="preserve">Промежуточная </w:t>
            </w:r>
            <w:r w:rsidR="00476836">
              <w:rPr>
                <w:rFonts w:ascii="Times New Roman" w:eastAsia="Calibri" w:hAnsi="Times New Roman" w:cs="Times New Roman"/>
              </w:rPr>
              <w:lastRenderedPageBreak/>
              <w:t>аттестация</w:t>
            </w:r>
          </w:p>
        </w:tc>
        <w:tc>
          <w:tcPr>
            <w:tcW w:w="1275" w:type="dxa"/>
            <w:gridSpan w:val="2"/>
          </w:tcPr>
          <w:p w:rsidR="00C64348" w:rsidRPr="00634CE9" w:rsidRDefault="00476836" w:rsidP="00476836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ДТ кабинет 1</w:t>
            </w:r>
          </w:p>
        </w:tc>
        <w:tc>
          <w:tcPr>
            <w:tcW w:w="1701" w:type="dxa"/>
          </w:tcPr>
          <w:p w:rsidR="00C64348" w:rsidRPr="00DD15B1" w:rsidRDefault="00C64348" w:rsidP="0049758E">
            <w:r>
              <w:rPr>
                <w:rFonts w:ascii="Times New Roman" w:eastAsia="Times New Roman" w:hAnsi="Times New Roman" w:cs="Times New Roman"/>
                <w:sz w:val="24"/>
              </w:rPr>
              <w:t>Практическое задание</w:t>
            </w:r>
          </w:p>
        </w:tc>
      </w:tr>
    </w:tbl>
    <w:p w:rsidR="00C7564B" w:rsidRDefault="00C7564B" w:rsidP="00C7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836" w:rsidRPr="00C0280A" w:rsidRDefault="00476836" w:rsidP="0047683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C0280A">
        <w:rPr>
          <w:b/>
          <w:bCs/>
          <w:color w:val="000000"/>
          <w:sz w:val="28"/>
          <w:szCs w:val="28"/>
        </w:rPr>
        <w:t>2.2  Условия организации программы</w:t>
      </w:r>
    </w:p>
    <w:p w:rsidR="00476836" w:rsidRPr="00C0280A" w:rsidRDefault="00476836" w:rsidP="0047683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1" w:name="_Toc511768860"/>
      <w:r w:rsidRPr="00C0280A">
        <w:rPr>
          <w:sz w:val="28"/>
          <w:szCs w:val="28"/>
        </w:rPr>
        <w:t>Материально-техническое обеспечение</w:t>
      </w:r>
      <w:bookmarkEnd w:id="1"/>
    </w:p>
    <w:p w:rsidR="00476836" w:rsidRPr="00C0280A" w:rsidRDefault="00476836" w:rsidP="00476836">
      <w:pPr>
        <w:pStyle w:val="TableContents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Комплект заданий для  конструктора </w:t>
      </w:r>
      <w:r w:rsidR="005F29CB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C0280A">
        <w:rPr>
          <w:rFonts w:ascii="Times New Roman" w:hAnsi="Times New Roman" w:cs="Times New Roman"/>
          <w:sz w:val="28"/>
          <w:szCs w:val="28"/>
        </w:rPr>
        <w:t xml:space="preserve"> WeDo</w:t>
      </w:r>
      <w:r w:rsidR="005F29CB">
        <w:rPr>
          <w:rFonts w:ascii="Times New Roman" w:hAnsi="Times New Roman" w:cs="Times New Roman"/>
          <w:sz w:val="28"/>
          <w:szCs w:val="28"/>
        </w:rPr>
        <w:t xml:space="preserve"> 2.0</w:t>
      </w:r>
      <w:r w:rsidRPr="00C0280A">
        <w:rPr>
          <w:rFonts w:ascii="Times New Roman" w:hAnsi="Times New Roman" w:cs="Times New Roman"/>
          <w:sz w:val="28"/>
          <w:szCs w:val="28"/>
        </w:rPr>
        <w:t xml:space="preserve"> позволяет детям работать в качестве юных исследователей, инженеров, математиков и даже писателей, представляя им инструкции, инструментарий и задания для межпредметных проектов.</w:t>
      </w:r>
    </w:p>
    <w:p w:rsidR="00476836" w:rsidRPr="00C0280A" w:rsidRDefault="00476836" w:rsidP="0047683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</w:p>
    <w:p w:rsidR="00476836" w:rsidRPr="00C0280A" w:rsidRDefault="00476836" w:rsidP="0047683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-Ученические  столы;</w:t>
      </w:r>
    </w:p>
    <w:p w:rsidR="00476836" w:rsidRPr="00C0280A" w:rsidRDefault="00476836" w:rsidP="0047683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-Ученические стулья;</w:t>
      </w:r>
    </w:p>
    <w:p w:rsidR="00476836" w:rsidRPr="00C0280A" w:rsidRDefault="00476836" w:rsidP="0047683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-Учительский стол;</w:t>
      </w:r>
    </w:p>
    <w:p w:rsidR="00476836" w:rsidRPr="00C0280A" w:rsidRDefault="00476836" w:rsidP="0047683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-Учительский стул.</w:t>
      </w:r>
    </w:p>
    <w:p w:rsidR="00476836" w:rsidRPr="00C0280A" w:rsidRDefault="00476836" w:rsidP="0047683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-Доска </w:t>
      </w:r>
    </w:p>
    <w:p w:rsidR="00476836" w:rsidRPr="00C0280A" w:rsidRDefault="00476836" w:rsidP="0047683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-Стеллажи для хранения ноутбуков, конструкторов</w:t>
      </w:r>
    </w:p>
    <w:p w:rsidR="00476836" w:rsidRPr="00C0280A" w:rsidRDefault="00476836" w:rsidP="004768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Техническое оборудование</w:t>
      </w:r>
    </w:p>
    <w:p w:rsidR="00476836" w:rsidRPr="00C0280A" w:rsidRDefault="00476836" w:rsidP="004768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028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Ноутбуки</w:t>
      </w:r>
    </w:p>
    <w:p w:rsidR="00476836" w:rsidRDefault="00476836" w:rsidP="004768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-Сетевой фильтр</w:t>
      </w:r>
    </w:p>
    <w:p w:rsidR="001B35D9" w:rsidRPr="00C0280A" w:rsidRDefault="001B35D9" w:rsidP="004768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-Телевизор</w:t>
      </w:r>
    </w:p>
    <w:p w:rsidR="00476836" w:rsidRPr="00C0280A" w:rsidRDefault="00476836" w:rsidP="00476836">
      <w:pPr>
        <w:tabs>
          <w:tab w:val="left" w:pos="3840"/>
        </w:tabs>
        <w:spacing w:after="0" w:line="240" w:lineRule="auto"/>
        <w:jc w:val="both"/>
        <w:rPr>
          <w:rFonts w:ascii="Times New Roman" w:eastAsia="Century Gothic" w:hAnsi="Times New Roman" w:cs="Times New Roman"/>
          <w:b/>
          <w:sz w:val="28"/>
          <w:szCs w:val="28"/>
        </w:rPr>
      </w:pPr>
      <w:r w:rsidRPr="00C0280A">
        <w:rPr>
          <w:rFonts w:ascii="Times New Roman" w:eastAsia="Century Gothic" w:hAnsi="Times New Roman" w:cs="Times New Roman"/>
          <w:b/>
          <w:sz w:val="28"/>
          <w:szCs w:val="28"/>
        </w:rPr>
        <w:t>Информационное обеспечение</w:t>
      </w:r>
    </w:p>
    <w:p w:rsidR="00476836" w:rsidRPr="00C0280A" w:rsidRDefault="00476836" w:rsidP="0047683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280A">
        <w:rPr>
          <w:rFonts w:ascii="Times New Roman" w:eastAsia="Calibri" w:hAnsi="Times New Roman" w:cs="Times New Roman"/>
          <w:bCs/>
          <w:sz w:val="28"/>
          <w:szCs w:val="28"/>
        </w:rPr>
        <w:t xml:space="preserve">Интернет – ресурсы: </w:t>
      </w:r>
    </w:p>
    <w:p w:rsidR="00476836" w:rsidRPr="00C0280A" w:rsidRDefault="00453CDC" w:rsidP="00476836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9" w:history="1">
        <w:r w:rsidR="00476836" w:rsidRPr="00C0280A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http://int-edu.ru</w:t>
        </w:r>
      </w:hyperlink>
    </w:p>
    <w:p w:rsidR="00476836" w:rsidRPr="00C0280A" w:rsidRDefault="00453CDC" w:rsidP="00476836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0" w:history="1">
        <w:r w:rsidR="00476836" w:rsidRPr="00C0280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http://7robots.com/</w:t>
        </w:r>
      </w:hyperlink>
    </w:p>
    <w:p w:rsidR="00476836" w:rsidRPr="00C0280A" w:rsidRDefault="00453CDC" w:rsidP="00476836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hyperlink r:id="rId11" w:history="1">
        <w:r w:rsidR="00476836" w:rsidRPr="00C0280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http://www.spfam.ru/contacts.html</w:t>
        </w:r>
      </w:hyperlink>
      <w:r w:rsidR="00476836" w:rsidRPr="00C0280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476836" w:rsidRPr="00C0280A" w:rsidRDefault="00453CDC" w:rsidP="00476836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2" w:history="1">
        <w:r w:rsidR="00476836" w:rsidRPr="00C0280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http://robocraft.ru/</w:t>
        </w:r>
      </w:hyperlink>
      <w:r w:rsidR="00476836" w:rsidRPr="00C028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76836" w:rsidRPr="00C0280A" w:rsidRDefault="00453CDC" w:rsidP="00476836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3" w:history="1">
        <w:r w:rsidR="00476836" w:rsidRPr="00C0280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http://iclass.home-edu.ru/course/category.php?id=15</w:t>
        </w:r>
      </w:hyperlink>
      <w:r w:rsidR="00476836" w:rsidRPr="00C028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76836" w:rsidRPr="00C0280A" w:rsidRDefault="00476836" w:rsidP="00476836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80A">
        <w:rPr>
          <w:rFonts w:ascii="Times New Roman" w:eastAsia="Calibri" w:hAnsi="Times New Roman" w:cs="Times New Roman"/>
          <w:sz w:val="28"/>
          <w:szCs w:val="28"/>
        </w:rPr>
        <w:t xml:space="preserve">/ </w:t>
      </w:r>
      <w:hyperlink r:id="rId14" w:history="1">
        <w:r w:rsidRPr="00C0280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http://insiderobot.blogspot.ru/</w:t>
        </w:r>
      </w:hyperlink>
    </w:p>
    <w:p w:rsidR="00476836" w:rsidRPr="00C0280A" w:rsidRDefault="00453CDC" w:rsidP="00476836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476836" w:rsidRPr="00C0280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https://sites.google.com/site/nxtwallet/</w:t>
        </w:r>
      </w:hyperlink>
    </w:p>
    <w:p w:rsidR="00476836" w:rsidRPr="00C0280A" w:rsidRDefault="00453CDC" w:rsidP="00476836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6" w:history="1">
        <w:r w:rsidR="00476836" w:rsidRPr="00C0280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http://robotics.ru/</w:t>
        </w:r>
      </w:hyperlink>
      <w:r w:rsidR="00476836" w:rsidRPr="00C0280A">
        <w:rPr>
          <w:rFonts w:ascii="Times New Roman" w:hAnsi="Times New Roman" w:cs="Times New Roman"/>
          <w:sz w:val="28"/>
          <w:szCs w:val="28"/>
        </w:rPr>
        <w:t xml:space="preserve">   </w:t>
      </w:r>
      <w:hyperlink r:id="rId17" w:history="1">
        <w:r w:rsidR="00476836" w:rsidRPr="00C0280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http://russos.livejournal.com/817254.html</w:t>
        </w:r>
      </w:hyperlink>
    </w:p>
    <w:p w:rsidR="00476836" w:rsidRPr="00C0280A" w:rsidRDefault="00476836" w:rsidP="00476836">
      <w:pPr>
        <w:pStyle w:val="TableContents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6836" w:rsidRPr="00C0280A" w:rsidRDefault="00476836" w:rsidP="0047683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sz w:val="28"/>
          <w:szCs w:val="28"/>
        </w:rPr>
        <w:t xml:space="preserve">2.3. Формы </w:t>
      </w:r>
      <w:r>
        <w:rPr>
          <w:sz w:val="28"/>
          <w:szCs w:val="28"/>
        </w:rPr>
        <w:t>контроля</w:t>
      </w:r>
    </w:p>
    <w:p w:rsidR="0026793D" w:rsidRDefault="0026793D" w:rsidP="00C7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0480" w:rsidRPr="0052480A" w:rsidRDefault="008D0480" w:rsidP="008D0480">
      <w:pPr>
        <w:pStyle w:val="a3"/>
        <w:numPr>
          <w:ilvl w:val="0"/>
          <w:numId w:val="21"/>
        </w:numPr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аттестации, </w:t>
      </w:r>
      <w:r w:rsidRPr="0052480A">
        <w:rPr>
          <w:sz w:val="28"/>
          <w:szCs w:val="28"/>
        </w:rPr>
        <w:t>используемые при реализации программы: выполнение диагностических заданий: изученной тео</w:t>
      </w:r>
      <w:r>
        <w:rPr>
          <w:sz w:val="28"/>
          <w:szCs w:val="28"/>
        </w:rPr>
        <w:t>рии, практические работы</w:t>
      </w:r>
    </w:p>
    <w:p w:rsidR="008D0480" w:rsidRPr="0052480A" w:rsidRDefault="008D0480" w:rsidP="008D0480">
      <w:pPr>
        <w:pStyle w:val="a3"/>
        <w:numPr>
          <w:ilvl w:val="0"/>
          <w:numId w:val="21"/>
        </w:numPr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2480A">
        <w:rPr>
          <w:sz w:val="28"/>
          <w:szCs w:val="28"/>
        </w:rPr>
        <w:t xml:space="preserve">Формы предъявления и демонстрации образовательных результатов: </w:t>
      </w:r>
      <w:r>
        <w:rPr>
          <w:sz w:val="28"/>
          <w:szCs w:val="28"/>
        </w:rPr>
        <w:t>участие в</w:t>
      </w:r>
      <w:r w:rsidRPr="0052480A">
        <w:rPr>
          <w:sz w:val="28"/>
          <w:szCs w:val="28"/>
        </w:rPr>
        <w:t xml:space="preserve"> конкурсах, открытых занятиях, выс</w:t>
      </w:r>
      <w:r>
        <w:rPr>
          <w:sz w:val="28"/>
          <w:szCs w:val="28"/>
        </w:rPr>
        <w:t>тупление на итоговых занятиях.</w:t>
      </w:r>
    </w:p>
    <w:p w:rsidR="009B2CEF" w:rsidRDefault="009B2CEF" w:rsidP="009B2CEF">
      <w:pPr>
        <w:pStyle w:val="Standard"/>
        <w:jc w:val="both"/>
        <w:rPr>
          <w:sz w:val="28"/>
          <w:szCs w:val="28"/>
        </w:rPr>
      </w:pPr>
    </w:p>
    <w:p w:rsidR="009B2CEF" w:rsidRDefault="009B2CEF" w:rsidP="009B2CE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окончанию обучения  по программе обучающимся выдается свидетельство об обучении.</w:t>
      </w:r>
    </w:p>
    <w:p w:rsidR="00E56046" w:rsidRDefault="00E56046" w:rsidP="00C7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480" w:rsidRPr="008D0480" w:rsidRDefault="008D0480" w:rsidP="008D0480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2" w:name="_Toc511768857"/>
      <w:r w:rsidRPr="008D0480">
        <w:rPr>
          <w:sz w:val="28"/>
          <w:szCs w:val="28"/>
        </w:rPr>
        <w:t xml:space="preserve">2.4. Оценочные материалы </w:t>
      </w:r>
      <w:bookmarkEnd w:id="2"/>
    </w:p>
    <w:p w:rsidR="008D0480" w:rsidRPr="008D0480" w:rsidRDefault="008D0480" w:rsidP="008D0480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480">
        <w:rPr>
          <w:rFonts w:ascii="Times New Roman" w:hAnsi="Times New Roman" w:cs="Times New Roman"/>
          <w:b/>
          <w:sz w:val="28"/>
          <w:szCs w:val="28"/>
        </w:rPr>
        <w:lastRenderedPageBreak/>
        <w:t>Анализ уровня освоения дополнительной общеобразовательной программы «Юные техники»</w:t>
      </w:r>
    </w:p>
    <w:p w:rsidR="008D0480" w:rsidRPr="008D0480" w:rsidRDefault="008D0480" w:rsidP="008D048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D0480">
        <w:rPr>
          <w:b/>
          <w:sz w:val="28"/>
          <w:szCs w:val="28"/>
        </w:rPr>
        <w:t xml:space="preserve">Характеристика: </w:t>
      </w:r>
      <w:r w:rsidRPr="008D0480">
        <w:rPr>
          <w:sz w:val="28"/>
          <w:szCs w:val="28"/>
        </w:rPr>
        <w:t>ФИО ребёнка, возраст.</w:t>
      </w:r>
    </w:p>
    <w:p w:rsidR="008D0480" w:rsidRPr="008D0480" w:rsidRDefault="008D0480" w:rsidP="008D0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480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проведения мониторинга: </w:t>
      </w:r>
      <w:r w:rsidRPr="008D0480">
        <w:rPr>
          <w:rFonts w:ascii="Times New Roman" w:eastAsia="Times New Roman" w:hAnsi="Times New Roman" w:cs="Times New Roman"/>
          <w:sz w:val="28"/>
          <w:szCs w:val="28"/>
        </w:rPr>
        <w:t>определить степень освоения ребёнком дополнительной общеобразовательной программы «Робототехника».</w:t>
      </w:r>
    </w:p>
    <w:p w:rsidR="008D0480" w:rsidRPr="008D0480" w:rsidRDefault="008D0480" w:rsidP="008D0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480">
        <w:rPr>
          <w:rFonts w:ascii="Times New Roman" w:eastAsia="Times New Roman" w:hAnsi="Times New Roman" w:cs="Times New Roman"/>
          <w:b/>
          <w:sz w:val="28"/>
          <w:szCs w:val="28"/>
        </w:rPr>
        <w:t>Основная задача мониторинга:</w:t>
      </w:r>
      <w:r w:rsidRPr="008D0480">
        <w:rPr>
          <w:rFonts w:ascii="Times New Roman" w:eastAsia="Times New Roman" w:hAnsi="Times New Roman" w:cs="Times New Roman"/>
          <w:sz w:val="28"/>
          <w:szCs w:val="28"/>
        </w:rPr>
        <w:t xml:space="preserve"> выявить индивидуальные особенности развития каждого ребёнка и наметить при необходимости индивидуальный маршрут для максимального раскрытия потенциала детской личности в рамках реализации дополнительной программы «Робототехника».</w:t>
      </w:r>
    </w:p>
    <w:p w:rsidR="008D0480" w:rsidRPr="008D0480" w:rsidRDefault="008D0480" w:rsidP="008D04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0480">
        <w:rPr>
          <w:rFonts w:ascii="Times New Roman" w:eastAsia="Times New Roman" w:hAnsi="Times New Roman" w:cs="Times New Roman"/>
          <w:b/>
          <w:sz w:val="28"/>
          <w:szCs w:val="28"/>
        </w:rPr>
        <w:t>Методика проведения мониторинга: м</w:t>
      </w:r>
      <w:r w:rsidRPr="008D04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ониторинг проводится на основании наблюдений за детьми, анализе выполненных заданий, разработанных в конспекте для выявления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знаний, умений и навыков </w:t>
      </w:r>
      <w:r w:rsidRPr="008D0480">
        <w:rPr>
          <w:rFonts w:ascii="Times New Roman" w:eastAsia="Times New Roman" w:hAnsi="Times New Roman" w:cs="Times New Roman"/>
          <w:color w:val="000000"/>
          <w:sz w:val="28"/>
          <w:szCs w:val="28"/>
        </w:rPr>
        <w:t>в начале, середине, конце года.</w:t>
      </w:r>
    </w:p>
    <w:p w:rsidR="008D0480" w:rsidRPr="008D0480" w:rsidRDefault="008D0480" w:rsidP="008D0480">
      <w:pPr>
        <w:tabs>
          <w:tab w:val="left" w:pos="720"/>
        </w:tabs>
        <w:spacing w:after="0" w:line="240" w:lineRule="auto"/>
        <w:ind w:right="360"/>
        <w:rPr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317"/>
        <w:gridCol w:w="634"/>
        <w:gridCol w:w="567"/>
        <w:gridCol w:w="851"/>
        <w:gridCol w:w="486"/>
        <w:gridCol w:w="482"/>
        <w:gridCol w:w="838"/>
        <w:gridCol w:w="483"/>
        <w:gridCol w:w="459"/>
        <w:gridCol w:w="838"/>
        <w:gridCol w:w="519"/>
        <w:gridCol w:w="29"/>
        <w:gridCol w:w="431"/>
        <w:gridCol w:w="21"/>
        <w:gridCol w:w="1225"/>
      </w:tblGrid>
      <w:tr w:rsidR="008D0480" w:rsidRPr="008D0480" w:rsidTr="001A7E67">
        <w:tc>
          <w:tcPr>
            <w:tcW w:w="1317" w:type="dxa"/>
            <w:vMerge w:val="restart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  <w:r w:rsidRPr="008D0480">
              <w:rPr>
                <w:rFonts w:ascii="Times New Roman" w:hAnsi="Times New Roman" w:cs="Times New Roman"/>
                <w:b/>
                <w:sz w:val="24"/>
                <w:szCs w:val="24"/>
              </w:rPr>
              <w:t>Ф.И. О. ребёнка</w:t>
            </w:r>
          </w:p>
        </w:tc>
        <w:tc>
          <w:tcPr>
            <w:tcW w:w="7863" w:type="dxa"/>
            <w:gridSpan w:val="14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  <w:r w:rsidRPr="008D048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овладения необходимыми знаниями и умениями</w:t>
            </w:r>
          </w:p>
        </w:tc>
      </w:tr>
      <w:tr w:rsidR="008D0480" w:rsidRPr="008D0480" w:rsidTr="001A7E67">
        <w:tc>
          <w:tcPr>
            <w:tcW w:w="1317" w:type="dxa"/>
            <w:vMerge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</w:p>
        </w:tc>
        <w:tc>
          <w:tcPr>
            <w:tcW w:w="2052" w:type="dxa"/>
            <w:gridSpan w:val="3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  <w:r w:rsidRPr="008D048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работать по предложенным инструкциям</w:t>
            </w:r>
          </w:p>
        </w:tc>
        <w:tc>
          <w:tcPr>
            <w:tcW w:w="1806" w:type="dxa"/>
            <w:gridSpan w:val="3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  <w:r w:rsidRPr="008D0480">
              <w:rPr>
                <w:rFonts w:ascii="Times New Roman" w:hAnsi="Times New Roman" w:cs="Times New Roman"/>
                <w:sz w:val="24"/>
                <w:szCs w:val="24"/>
              </w:rPr>
              <w:t>Логическое мышление и умение анализировать</w:t>
            </w:r>
          </w:p>
        </w:tc>
        <w:tc>
          <w:tcPr>
            <w:tcW w:w="1780" w:type="dxa"/>
            <w:gridSpan w:val="3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  <w:r w:rsidRPr="008D0480">
              <w:rPr>
                <w:rFonts w:ascii="Times New Roman" w:hAnsi="Times New Roman" w:cs="Times New Roman"/>
                <w:sz w:val="24"/>
                <w:szCs w:val="24"/>
              </w:rPr>
              <w:t>Творческий подход к решению задач</w:t>
            </w:r>
          </w:p>
        </w:tc>
        <w:tc>
          <w:tcPr>
            <w:tcW w:w="2225" w:type="dxa"/>
            <w:gridSpan w:val="5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480">
              <w:rPr>
                <w:rFonts w:ascii="Times New Roman" w:hAnsi="Times New Roman" w:cs="Times New Roman"/>
                <w:sz w:val="24"/>
                <w:szCs w:val="24"/>
              </w:rPr>
              <w:t>Навыки начального программирования</w:t>
            </w:r>
          </w:p>
        </w:tc>
      </w:tr>
      <w:tr w:rsidR="008D0480" w:rsidRPr="008D0480" w:rsidTr="001A7E67">
        <w:tc>
          <w:tcPr>
            <w:tcW w:w="1317" w:type="dxa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8D0480" w:rsidRPr="008D0480" w:rsidRDefault="008D0480" w:rsidP="008D0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80">
              <w:rPr>
                <w:rFonts w:ascii="Times New Roman" w:hAnsi="Times New Roman" w:cs="Times New Roman"/>
                <w:b/>
                <w:sz w:val="24"/>
                <w:szCs w:val="24"/>
              </w:rPr>
              <w:t>н\г</w:t>
            </w:r>
          </w:p>
        </w:tc>
        <w:tc>
          <w:tcPr>
            <w:tcW w:w="567" w:type="dxa"/>
          </w:tcPr>
          <w:p w:rsidR="008D0480" w:rsidRPr="008D0480" w:rsidRDefault="008D0480" w:rsidP="008D0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80">
              <w:rPr>
                <w:rFonts w:ascii="Times New Roman" w:hAnsi="Times New Roman" w:cs="Times New Roman"/>
                <w:b/>
                <w:sz w:val="24"/>
                <w:szCs w:val="24"/>
              </w:rPr>
              <w:t>с\г</w:t>
            </w:r>
          </w:p>
        </w:tc>
        <w:tc>
          <w:tcPr>
            <w:tcW w:w="851" w:type="dxa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rPr>
                <w:sz w:val="24"/>
                <w:szCs w:val="24"/>
              </w:rPr>
            </w:pPr>
            <w:r w:rsidRPr="008D0480">
              <w:rPr>
                <w:rFonts w:ascii="Times New Roman" w:hAnsi="Times New Roman" w:cs="Times New Roman"/>
                <w:b/>
                <w:sz w:val="24"/>
                <w:szCs w:val="24"/>
              </w:rPr>
              <w:t>к\г</w:t>
            </w:r>
          </w:p>
        </w:tc>
        <w:tc>
          <w:tcPr>
            <w:tcW w:w="486" w:type="dxa"/>
          </w:tcPr>
          <w:p w:rsidR="008D0480" w:rsidRPr="008D0480" w:rsidRDefault="008D0480" w:rsidP="008D0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80">
              <w:rPr>
                <w:rFonts w:ascii="Times New Roman" w:hAnsi="Times New Roman" w:cs="Times New Roman"/>
                <w:b/>
                <w:sz w:val="24"/>
                <w:szCs w:val="24"/>
              </w:rPr>
              <w:t>н\г</w:t>
            </w:r>
          </w:p>
        </w:tc>
        <w:tc>
          <w:tcPr>
            <w:tcW w:w="482" w:type="dxa"/>
          </w:tcPr>
          <w:p w:rsidR="008D0480" w:rsidRPr="008D0480" w:rsidRDefault="008D0480" w:rsidP="008D0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80">
              <w:rPr>
                <w:rFonts w:ascii="Times New Roman" w:hAnsi="Times New Roman" w:cs="Times New Roman"/>
                <w:b/>
                <w:sz w:val="24"/>
                <w:szCs w:val="24"/>
              </w:rPr>
              <w:t>с\г</w:t>
            </w:r>
          </w:p>
        </w:tc>
        <w:tc>
          <w:tcPr>
            <w:tcW w:w="838" w:type="dxa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  <w:r w:rsidRPr="008D0480">
              <w:rPr>
                <w:rFonts w:ascii="Times New Roman" w:hAnsi="Times New Roman" w:cs="Times New Roman"/>
                <w:b/>
                <w:sz w:val="24"/>
                <w:szCs w:val="24"/>
              </w:rPr>
              <w:t>к\г</w:t>
            </w:r>
          </w:p>
        </w:tc>
        <w:tc>
          <w:tcPr>
            <w:tcW w:w="483" w:type="dxa"/>
          </w:tcPr>
          <w:p w:rsidR="008D0480" w:rsidRPr="008D0480" w:rsidRDefault="008D0480" w:rsidP="008D0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80">
              <w:rPr>
                <w:rFonts w:ascii="Times New Roman" w:hAnsi="Times New Roman" w:cs="Times New Roman"/>
                <w:b/>
                <w:sz w:val="24"/>
                <w:szCs w:val="24"/>
              </w:rPr>
              <w:t>н\г</w:t>
            </w:r>
          </w:p>
        </w:tc>
        <w:tc>
          <w:tcPr>
            <w:tcW w:w="459" w:type="dxa"/>
          </w:tcPr>
          <w:p w:rsidR="008D0480" w:rsidRPr="008D0480" w:rsidRDefault="008D0480" w:rsidP="008D0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80">
              <w:rPr>
                <w:rFonts w:ascii="Times New Roman" w:hAnsi="Times New Roman" w:cs="Times New Roman"/>
                <w:b/>
                <w:sz w:val="24"/>
                <w:szCs w:val="24"/>
              </w:rPr>
              <w:t>с\г</w:t>
            </w:r>
          </w:p>
        </w:tc>
        <w:tc>
          <w:tcPr>
            <w:tcW w:w="838" w:type="dxa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  <w:r w:rsidRPr="008D0480">
              <w:rPr>
                <w:rFonts w:ascii="Times New Roman" w:hAnsi="Times New Roman" w:cs="Times New Roman"/>
                <w:b/>
                <w:sz w:val="24"/>
                <w:szCs w:val="24"/>
              </w:rPr>
              <w:t>к\г</w:t>
            </w:r>
          </w:p>
        </w:tc>
        <w:tc>
          <w:tcPr>
            <w:tcW w:w="548" w:type="dxa"/>
            <w:gridSpan w:val="2"/>
          </w:tcPr>
          <w:p w:rsidR="008D0480" w:rsidRPr="008D0480" w:rsidRDefault="008D0480" w:rsidP="008D0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80">
              <w:rPr>
                <w:rFonts w:ascii="Times New Roman" w:hAnsi="Times New Roman" w:cs="Times New Roman"/>
                <w:b/>
                <w:sz w:val="24"/>
                <w:szCs w:val="24"/>
              </w:rPr>
              <w:t>н\г</w:t>
            </w:r>
          </w:p>
        </w:tc>
        <w:tc>
          <w:tcPr>
            <w:tcW w:w="452" w:type="dxa"/>
            <w:gridSpan w:val="2"/>
          </w:tcPr>
          <w:p w:rsidR="008D0480" w:rsidRPr="008D0480" w:rsidRDefault="008D0480" w:rsidP="008D0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480">
              <w:rPr>
                <w:rFonts w:ascii="Times New Roman" w:hAnsi="Times New Roman" w:cs="Times New Roman"/>
                <w:b/>
                <w:sz w:val="24"/>
                <w:szCs w:val="24"/>
              </w:rPr>
              <w:t>с\г</w:t>
            </w:r>
          </w:p>
        </w:tc>
        <w:tc>
          <w:tcPr>
            <w:tcW w:w="1225" w:type="dxa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  <w:r w:rsidRPr="008D0480">
              <w:rPr>
                <w:rFonts w:ascii="Times New Roman" w:hAnsi="Times New Roman" w:cs="Times New Roman"/>
                <w:b/>
                <w:sz w:val="24"/>
                <w:szCs w:val="24"/>
              </w:rPr>
              <w:t>к\г</w:t>
            </w:r>
          </w:p>
        </w:tc>
      </w:tr>
      <w:tr w:rsidR="008D0480" w:rsidRPr="008D0480" w:rsidTr="001A7E67">
        <w:tc>
          <w:tcPr>
            <w:tcW w:w="1317" w:type="dxa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dxa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8D0480" w:rsidRPr="008D0480" w:rsidRDefault="008D0480" w:rsidP="008D0480">
            <w:pPr>
              <w:tabs>
                <w:tab w:val="left" w:pos="720"/>
              </w:tabs>
              <w:ind w:right="360"/>
              <w:jc w:val="center"/>
              <w:rPr>
                <w:sz w:val="24"/>
                <w:szCs w:val="24"/>
              </w:rPr>
            </w:pPr>
          </w:p>
        </w:tc>
      </w:tr>
    </w:tbl>
    <w:p w:rsidR="008D0480" w:rsidRPr="008D0480" w:rsidRDefault="008D0480" w:rsidP="008D0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480">
        <w:rPr>
          <w:rFonts w:ascii="Times New Roman" w:hAnsi="Times New Roman" w:cs="Times New Roman"/>
          <w:b/>
          <w:i/>
          <w:sz w:val="24"/>
          <w:szCs w:val="24"/>
        </w:rPr>
        <w:t>Условные обозначения:</w:t>
      </w:r>
      <w:r w:rsidRPr="008D0480">
        <w:rPr>
          <w:rFonts w:ascii="Times New Roman" w:hAnsi="Times New Roman" w:cs="Times New Roman"/>
          <w:sz w:val="24"/>
          <w:szCs w:val="24"/>
        </w:rPr>
        <w:t>нс- не сформирован, чс- частично сформирован, с- сформирован</w:t>
      </w:r>
    </w:p>
    <w:p w:rsidR="008D0480" w:rsidRPr="008D0480" w:rsidRDefault="008D0480" w:rsidP="008D0480">
      <w:pPr>
        <w:tabs>
          <w:tab w:val="left" w:pos="720"/>
        </w:tabs>
        <w:spacing w:after="0" w:line="240" w:lineRule="auto"/>
        <w:ind w:right="360"/>
        <w:rPr>
          <w:sz w:val="32"/>
          <w:szCs w:val="32"/>
        </w:rPr>
      </w:pPr>
    </w:p>
    <w:p w:rsidR="008D0480" w:rsidRPr="00C0280A" w:rsidRDefault="008D0480" w:rsidP="008D04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0480" w:rsidRPr="00C0280A" w:rsidRDefault="008D0480" w:rsidP="008D04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0480" w:rsidRPr="00C0280A" w:rsidRDefault="008D0480" w:rsidP="008D0480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C0280A">
        <w:rPr>
          <w:sz w:val="28"/>
          <w:szCs w:val="28"/>
        </w:rPr>
        <w:t>2.5. Методические материалы</w:t>
      </w:r>
    </w:p>
    <w:p w:rsidR="008D0480" w:rsidRPr="00C0280A" w:rsidRDefault="008D0480" w:rsidP="008D0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8D0480" w:rsidRPr="00C0280A" w:rsidRDefault="008D0480" w:rsidP="008D0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8D0480" w:rsidRPr="00C0280A" w:rsidRDefault="008D0480" w:rsidP="008D0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8D0480" w:rsidRPr="00C0280A" w:rsidRDefault="008D0480" w:rsidP="008D0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здоровье</w:t>
      </w:r>
      <w:r w:rsidRPr="00C0280A">
        <w:rPr>
          <w:rFonts w:ascii="Times New Roman" w:hAnsi="Times New Roman" w:cs="Times New Roman"/>
          <w:sz w:val="28"/>
          <w:szCs w:val="28"/>
        </w:rPr>
        <w:t xml:space="preserve">сберегающими образовательными технологиями в расширенном смысле можно понимать все те технологии, использование </w:t>
      </w:r>
      <w:r w:rsidRPr="00C0280A">
        <w:rPr>
          <w:rFonts w:ascii="Times New Roman" w:hAnsi="Times New Roman" w:cs="Times New Roman"/>
          <w:sz w:val="28"/>
          <w:szCs w:val="28"/>
        </w:rPr>
        <w:lastRenderedPageBreak/>
        <w:t xml:space="preserve">которых в образовательном процессе идет на пользу здоровья учащихся. Технология здоровье сбережения раскрывается через следующие методы и 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8D0480" w:rsidRPr="00C0280A" w:rsidRDefault="008D0480" w:rsidP="008D0480">
      <w:pPr>
        <w:pStyle w:val="2"/>
        <w:spacing w:after="0" w:afterAutospacing="0"/>
        <w:jc w:val="both"/>
        <w:rPr>
          <w:sz w:val="28"/>
          <w:szCs w:val="28"/>
        </w:rPr>
      </w:pPr>
      <w:bookmarkStart w:id="3" w:name="_Toc511768859"/>
      <w:r w:rsidRPr="00C0280A">
        <w:rPr>
          <w:sz w:val="28"/>
          <w:szCs w:val="28"/>
        </w:rPr>
        <w:t>Дидактическое обеспечение</w:t>
      </w:r>
      <w:bookmarkEnd w:id="3"/>
      <w:r w:rsidRPr="00C0280A">
        <w:rPr>
          <w:sz w:val="28"/>
          <w:szCs w:val="28"/>
        </w:rPr>
        <w:t>:</w:t>
      </w:r>
    </w:p>
    <w:p w:rsidR="008D0480" w:rsidRPr="00C0280A" w:rsidRDefault="008D0480" w:rsidP="008D0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>- средства ИКТ на занятиях (презентации, видеофильмы, обучающие игры, обучающие компьютерные программы,</w:t>
      </w:r>
      <w:r>
        <w:rPr>
          <w:rFonts w:ascii="Times New Roman" w:hAnsi="Times New Roman" w:cs="Times New Roman"/>
          <w:sz w:val="28"/>
          <w:szCs w:val="28"/>
        </w:rPr>
        <w:t xml:space="preserve"> компьютеры</w:t>
      </w:r>
      <w:r w:rsidRPr="00C0280A">
        <w:rPr>
          <w:rFonts w:ascii="Times New Roman" w:hAnsi="Times New Roman" w:cs="Times New Roman"/>
          <w:sz w:val="28"/>
          <w:szCs w:val="28"/>
        </w:rPr>
        <w:t xml:space="preserve">, проектор); </w:t>
      </w:r>
    </w:p>
    <w:p w:rsidR="008D0480" w:rsidRPr="00C0280A" w:rsidRDefault="008D0480" w:rsidP="008D0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8D0480" w:rsidRPr="00C0280A" w:rsidRDefault="008D0480" w:rsidP="008D0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8D0480" w:rsidRPr="00C0280A" w:rsidRDefault="008D0480" w:rsidP="008D0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8D0480" w:rsidRPr="00C0280A" w:rsidRDefault="008D0480" w:rsidP="008D0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80A">
        <w:rPr>
          <w:rFonts w:ascii="Times New Roman" w:hAnsi="Times New Roman" w:cs="Times New Roman"/>
          <w:sz w:val="28"/>
          <w:szCs w:val="28"/>
        </w:rPr>
        <w:t xml:space="preserve">- ресурсы сети Internet </w:t>
      </w:r>
    </w:p>
    <w:p w:rsidR="008D0480" w:rsidRPr="003619C9" w:rsidRDefault="008D0480" w:rsidP="008D0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0480" w:rsidRDefault="008D0480" w:rsidP="008D0480">
      <w:pPr>
        <w:pStyle w:val="a5"/>
        <w:numPr>
          <w:ilvl w:val="1"/>
          <w:numId w:val="2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. </w:t>
      </w:r>
      <w:r w:rsidRPr="009152C2">
        <w:rPr>
          <w:rFonts w:ascii="Times New Roman" w:hAnsi="Times New Roman"/>
          <w:b/>
          <w:sz w:val="28"/>
          <w:szCs w:val="28"/>
        </w:rPr>
        <w:t>Воспитательный компонент</w:t>
      </w:r>
    </w:p>
    <w:p w:rsidR="008D0480" w:rsidRDefault="008D0480" w:rsidP="008D0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0480" w:rsidRPr="003619C9" w:rsidRDefault="008D0480" w:rsidP="008D04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19C9">
        <w:rPr>
          <w:rFonts w:ascii="Times New Roman" w:hAnsi="Times New Roman" w:cs="Times New Roman"/>
          <w:b/>
          <w:sz w:val="28"/>
          <w:szCs w:val="28"/>
        </w:rPr>
        <w:t>Календарный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19C9">
        <w:rPr>
          <w:rFonts w:ascii="Times New Roman" w:hAnsi="Times New Roman" w:cs="Times New Roman"/>
          <w:b/>
          <w:sz w:val="28"/>
          <w:szCs w:val="28"/>
        </w:rPr>
        <w:t>воспитательной работы на 202</w:t>
      </w:r>
      <w:r w:rsidR="0097282E">
        <w:rPr>
          <w:rFonts w:ascii="Times New Roman" w:hAnsi="Times New Roman" w:cs="Times New Roman"/>
          <w:b/>
          <w:sz w:val="28"/>
          <w:szCs w:val="28"/>
        </w:rPr>
        <w:t>5</w:t>
      </w:r>
      <w:r w:rsidRPr="003619C9">
        <w:rPr>
          <w:rFonts w:ascii="Times New Roman" w:hAnsi="Times New Roman" w:cs="Times New Roman"/>
          <w:b/>
          <w:sz w:val="28"/>
          <w:szCs w:val="28"/>
        </w:rPr>
        <w:t>-202</w:t>
      </w:r>
      <w:r w:rsidR="0097282E">
        <w:rPr>
          <w:rFonts w:ascii="Times New Roman" w:hAnsi="Times New Roman" w:cs="Times New Roman"/>
          <w:b/>
          <w:sz w:val="28"/>
          <w:szCs w:val="28"/>
        </w:rPr>
        <w:t>6</w:t>
      </w:r>
      <w:r w:rsidRPr="003619C9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8D0480" w:rsidRPr="003619C9" w:rsidRDefault="008D0480" w:rsidP="008D04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480" w:rsidRPr="003619C9" w:rsidRDefault="008D0480" w:rsidP="008D0480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19C9"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8D0480" w:rsidRPr="003619C9" w:rsidRDefault="008D0480" w:rsidP="008D04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3828"/>
      </w:tblGrid>
      <w:tr w:rsidR="008D0480" w:rsidTr="001A7E67">
        <w:trPr>
          <w:jc w:val="center"/>
        </w:trPr>
        <w:tc>
          <w:tcPr>
            <w:tcW w:w="4644" w:type="dxa"/>
          </w:tcPr>
          <w:p w:rsidR="008D0480" w:rsidRDefault="008D0480" w:rsidP="001A7E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</w:tcPr>
          <w:p w:rsidR="008D0480" w:rsidRDefault="008D0480" w:rsidP="001A7E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8D0480" w:rsidTr="001A7E67">
        <w:trPr>
          <w:jc w:val="center"/>
        </w:trPr>
        <w:tc>
          <w:tcPr>
            <w:tcW w:w="4644" w:type="dxa"/>
          </w:tcPr>
          <w:p w:rsidR="008D0480" w:rsidRPr="001017D4" w:rsidRDefault="008D0480" w:rsidP="001A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</w:tcPr>
          <w:p w:rsidR="008D0480" w:rsidRPr="001017D4" w:rsidRDefault="008D0480" w:rsidP="001A7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D0480" w:rsidTr="001A7E67">
        <w:trPr>
          <w:jc w:val="center"/>
        </w:trPr>
        <w:tc>
          <w:tcPr>
            <w:tcW w:w="4644" w:type="dxa"/>
          </w:tcPr>
          <w:p w:rsidR="008D0480" w:rsidRPr="001017D4" w:rsidRDefault="008D0480" w:rsidP="001A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Осенний квест </w:t>
            </w:r>
          </w:p>
        </w:tc>
        <w:tc>
          <w:tcPr>
            <w:tcW w:w="3828" w:type="dxa"/>
          </w:tcPr>
          <w:p w:rsidR="008D0480" w:rsidRPr="001017D4" w:rsidRDefault="008D0480" w:rsidP="001A7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8D0480" w:rsidTr="001A7E67">
        <w:trPr>
          <w:jc w:val="center"/>
        </w:trPr>
        <w:tc>
          <w:tcPr>
            <w:tcW w:w="4644" w:type="dxa"/>
          </w:tcPr>
          <w:p w:rsidR="008D0480" w:rsidRPr="001017D4" w:rsidRDefault="008D0480" w:rsidP="001A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Дню Матери</w:t>
            </w:r>
          </w:p>
        </w:tc>
        <w:tc>
          <w:tcPr>
            <w:tcW w:w="3828" w:type="dxa"/>
          </w:tcPr>
          <w:p w:rsidR="008D0480" w:rsidRPr="001017D4" w:rsidRDefault="008D0480" w:rsidP="001A7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8D0480" w:rsidTr="001A7E67">
        <w:trPr>
          <w:jc w:val="center"/>
        </w:trPr>
        <w:tc>
          <w:tcPr>
            <w:tcW w:w="4644" w:type="dxa"/>
          </w:tcPr>
          <w:p w:rsidR="008D0480" w:rsidRPr="001017D4" w:rsidRDefault="008D0480" w:rsidP="001A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</w:tcPr>
          <w:p w:rsidR="008D0480" w:rsidRPr="001017D4" w:rsidRDefault="008D0480" w:rsidP="001A7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8D0480" w:rsidTr="001A7E67">
        <w:trPr>
          <w:jc w:val="center"/>
        </w:trPr>
        <w:tc>
          <w:tcPr>
            <w:tcW w:w="4644" w:type="dxa"/>
          </w:tcPr>
          <w:p w:rsidR="008D0480" w:rsidRPr="001017D4" w:rsidRDefault="008D0480" w:rsidP="001A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</w:tcPr>
          <w:p w:rsidR="008D0480" w:rsidRPr="001017D4" w:rsidRDefault="008D0480" w:rsidP="001A7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8D0480" w:rsidTr="001A7E67">
        <w:trPr>
          <w:jc w:val="center"/>
        </w:trPr>
        <w:tc>
          <w:tcPr>
            <w:tcW w:w="4644" w:type="dxa"/>
          </w:tcPr>
          <w:p w:rsidR="008D0480" w:rsidRPr="001017D4" w:rsidRDefault="008D0480" w:rsidP="001A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Дню Защитника Отечества</w:t>
            </w:r>
          </w:p>
        </w:tc>
        <w:tc>
          <w:tcPr>
            <w:tcW w:w="3828" w:type="dxa"/>
          </w:tcPr>
          <w:p w:rsidR="008D0480" w:rsidRPr="001017D4" w:rsidRDefault="008D0480" w:rsidP="001A7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8D0480" w:rsidTr="001A7E67">
        <w:trPr>
          <w:jc w:val="center"/>
        </w:trPr>
        <w:tc>
          <w:tcPr>
            <w:tcW w:w="4644" w:type="dxa"/>
          </w:tcPr>
          <w:p w:rsidR="008D0480" w:rsidRDefault="008D0480" w:rsidP="001A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</w:tcPr>
          <w:p w:rsidR="008D0480" w:rsidRDefault="008D0480" w:rsidP="001A7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8D0480" w:rsidTr="001A7E67">
        <w:trPr>
          <w:jc w:val="center"/>
        </w:trPr>
        <w:tc>
          <w:tcPr>
            <w:tcW w:w="4644" w:type="dxa"/>
          </w:tcPr>
          <w:p w:rsidR="008D0480" w:rsidRPr="001017D4" w:rsidRDefault="008D0480" w:rsidP="001A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</w:tcPr>
          <w:p w:rsidR="008D0480" w:rsidRPr="001017D4" w:rsidRDefault="008D0480" w:rsidP="001A7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8D0480" w:rsidTr="001A7E67">
        <w:trPr>
          <w:jc w:val="center"/>
        </w:trPr>
        <w:tc>
          <w:tcPr>
            <w:tcW w:w="4644" w:type="dxa"/>
          </w:tcPr>
          <w:p w:rsidR="008D0480" w:rsidRPr="001017D4" w:rsidRDefault="008D0480" w:rsidP="001A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Флешмоб "Здоровым быть здорово"</w:t>
            </w:r>
          </w:p>
        </w:tc>
        <w:tc>
          <w:tcPr>
            <w:tcW w:w="3828" w:type="dxa"/>
          </w:tcPr>
          <w:p w:rsidR="008D0480" w:rsidRPr="001017D4" w:rsidRDefault="008D0480" w:rsidP="001A7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8D0480" w:rsidTr="001A7E67">
        <w:trPr>
          <w:jc w:val="center"/>
        </w:trPr>
        <w:tc>
          <w:tcPr>
            <w:tcW w:w="4644" w:type="dxa"/>
          </w:tcPr>
          <w:p w:rsidR="008D0480" w:rsidRPr="001017D4" w:rsidRDefault="008D0480" w:rsidP="001A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</w:tcPr>
          <w:p w:rsidR="008D0480" w:rsidRPr="001017D4" w:rsidRDefault="008D0480" w:rsidP="001A7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1B35D9" w:rsidRDefault="001B35D9" w:rsidP="008D0480">
      <w:pPr>
        <w:pStyle w:val="2"/>
        <w:spacing w:before="0" w:beforeAutospacing="0"/>
        <w:ind w:left="1080"/>
        <w:rPr>
          <w:sz w:val="28"/>
          <w:szCs w:val="28"/>
        </w:rPr>
      </w:pPr>
      <w:bookmarkStart w:id="4" w:name="_Toc511768861"/>
    </w:p>
    <w:p w:rsidR="008D0480" w:rsidRDefault="008D0480" w:rsidP="008D0480">
      <w:pPr>
        <w:pStyle w:val="2"/>
        <w:spacing w:before="0" w:beforeAutospacing="0"/>
        <w:ind w:left="1080"/>
        <w:rPr>
          <w:sz w:val="28"/>
          <w:szCs w:val="28"/>
        </w:rPr>
      </w:pPr>
      <w:r w:rsidRPr="00C0280A">
        <w:rPr>
          <w:sz w:val="28"/>
          <w:szCs w:val="28"/>
        </w:rPr>
        <w:t>3. Список литературы</w:t>
      </w:r>
      <w:bookmarkEnd w:id="4"/>
    </w:p>
    <w:p w:rsidR="008D0480" w:rsidRPr="00A12CD2" w:rsidRDefault="008D0480" w:rsidP="008D04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Pr="00A12CD2">
        <w:rPr>
          <w:rFonts w:ascii="Times New Roman" w:eastAsia="Calibri" w:hAnsi="Times New Roman" w:cs="Times New Roman"/>
          <w:bCs/>
          <w:sz w:val="28"/>
          <w:szCs w:val="28"/>
        </w:rPr>
        <w:t xml:space="preserve">.Журнал «Самоделки».  г. Москва. Издательская компания  «Эгмонт Россия Лтд.» </w:t>
      </w:r>
      <w:r w:rsidRPr="00A12CD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LEGO</w:t>
      </w:r>
      <w:r w:rsidRPr="00A12CD2">
        <w:rPr>
          <w:rFonts w:ascii="Times New Roman" w:eastAsia="Calibri" w:hAnsi="Times New Roman" w:cs="Times New Roman"/>
          <w:bCs/>
          <w:sz w:val="28"/>
          <w:szCs w:val="28"/>
        </w:rPr>
        <w:t>. г. Москва. Издательство ООО «Лего»</w:t>
      </w:r>
    </w:p>
    <w:p w:rsidR="008D0480" w:rsidRPr="00A12CD2" w:rsidRDefault="008D0480" w:rsidP="008D048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Pr="00A12C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2CD2">
        <w:rPr>
          <w:rFonts w:ascii="Times New Roman" w:eastAsia="Times New Roman" w:hAnsi="Times New Roman" w:cs="Times New Roman"/>
          <w:sz w:val="28"/>
          <w:szCs w:val="28"/>
        </w:rPr>
        <w:t xml:space="preserve">Индустрия развлечений. ПервоРобот. Книга для учителя и сборник проектов. LEGO Group, перевод ИНТ, - 87 с., илл. </w:t>
      </w:r>
    </w:p>
    <w:p w:rsidR="008D0480" w:rsidRDefault="008D0480" w:rsidP="008D04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 w:rsidRPr="00A12CD2">
        <w:rPr>
          <w:rFonts w:ascii="Times New Roman" w:eastAsia="Calibri" w:hAnsi="Times New Roman" w:cs="Times New Roman"/>
          <w:bCs/>
          <w:sz w:val="28"/>
          <w:szCs w:val="28"/>
        </w:rPr>
        <w:t xml:space="preserve"> Книга для учителя компании LEGO System A/S, Aastvej 1, DK-7190 Billund, Дания; авторизованный перевод - Институт новых технологий г. Москва.</w:t>
      </w:r>
    </w:p>
    <w:p w:rsidR="008D0480" w:rsidRDefault="008D0480" w:rsidP="008D04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12CD2">
        <w:rPr>
          <w:rFonts w:ascii="Times New Roman" w:eastAsia="Calibri" w:hAnsi="Times New Roman" w:cs="Times New Roman"/>
          <w:sz w:val="28"/>
          <w:szCs w:val="28"/>
        </w:rPr>
        <w:t>4. Программа курса «Образовательная робототехника» . Томск: Дельтаплан, 2012.- 16с.</w:t>
      </w:r>
    </w:p>
    <w:p w:rsidR="008D0480" w:rsidRPr="00A12CD2" w:rsidRDefault="008D0480" w:rsidP="008D0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A12CD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2CD2">
        <w:rPr>
          <w:rFonts w:ascii="Times New Roman" w:eastAsia="Calibri" w:hAnsi="Times New Roman" w:cs="Times New Roman"/>
          <w:sz w:val="28"/>
          <w:szCs w:val="28"/>
        </w:rPr>
        <w:t>«Робототехника для детей и родителей» С.А. Филиппов, Санкт-Петербург «Наука» 2010. - 195 с.</w:t>
      </w:r>
    </w:p>
    <w:p w:rsidR="008D0480" w:rsidRPr="00A12CD2" w:rsidRDefault="008D0480" w:rsidP="008D0480">
      <w:pPr>
        <w:spacing w:after="0" w:line="240" w:lineRule="auto"/>
        <w:ind w:right="16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2CD2">
        <w:rPr>
          <w:rFonts w:ascii="Times New Roman" w:eastAsia="Calibri" w:hAnsi="Times New Roman" w:cs="Times New Roman"/>
          <w:bCs/>
          <w:sz w:val="28"/>
          <w:szCs w:val="28"/>
        </w:rPr>
        <w:t>6.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12CD2">
        <w:rPr>
          <w:rFonts w:ascii="Times New Roman" w:eastAsia="Calibri" w:hAnsi="Times New Roman" w:cs="Times New Roman"/>
          <w:bCs/>
          <w:sz w:val="28"/>
          <w:szCs w:val="28"/>
        </w:rPr>
        <w:t>Сборник материалов международной конференции «Педагогический процесс,как непрерывное развитие творческого потенциала личности» Москва.: МГИУ, 1998г</w:t>
      </w:r>
      <w:r w:rsidRPr="00A12CD2">
        <w:rPr>
          <w:rFonts w:ascii="Times New Roman" w:eastAsia="Calibri" w:hAnsi="Times New Roman" w:cs="Times New Roman"/>
          <w:sz w:val="28"/>
          <w:szCs w:val="28"/>
        </w:rPr>
        <w:t xml:space="preserve"> 1. Наука. Энциклопедия. – М., «РОСМЭН», 2001. – 125</w:t>
      </w:r>
      <w:r w:rsidRPr="00A12CD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A12CD2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8D0480" w:rsidRPr="008D0480" w:rsidRDefault="008D0480" w:rsidP="008D0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480" w:rsidRPr="00C0280A" w:rsidRDefault="008D0480" w:rsidP="008D04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0480" w:rsidRDefault="008D0480" w:rsidP="00C7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480" w:rsidRDefault="008D0480" w:rsidP="00C7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480" w:rsidRDefault="008D0480" w:rsidP="00C7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480" w:rsidRDefault="008D0480" w:rsidP="00C7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480" w:rsidRDefault="008D0480" w:rsidP="00C7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480" w:rsidRDefault="008D0480" w:rsidP="00C7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D0480" w:rsidSect="007F5B38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CDC" w:rsidRDefault="00453CDC" w:rsidP="00C7564B">
      <w:pPr>
        <w:spacing w:after="0" w:line="240" w:lineRule="auto"/>
      </w:pPr>
      <w:r>
        <w:separator/>
      </w:r>
    </w:p>
  </w:endnote>
  <w:endnote w:type="continuationSeparator" w:id="0">
    <w:p w:rsidR="00453CDC" w:rsidRDefault="00453CDC" w:rsidP="00C7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8412602"/>
      <w:docPartObj>
        <w:docPartGallery w:val="Page Numbers (Bottom of Page)"/>
        <w:docPartUnique/>
      </w:docPartObj>
    </w:sdtPr>
    <w:sdtEndPr/>
    <w:sdtContent>
      <w:p w:rsidR="00795545" w:rsidRDefault="005200F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7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5545" w:rsidRDefault="0079554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CDC" w:rsidRDefault="00453CDC" w:rsidP="00C7564B">
      <w:pPr>
        <w:spacing w:after="0" w:line="240" w:lineRule="auto"/>
      </w:pPr>
      <w:r>
        <w:separator/>
      </w:r>
    </w:p>
  </w:footnote>
  <w:footnote w:type="continuationSeparator" w:id="0">
    <w:p w:rsidR="00453CDC" w:rsidRDefault="00453CDC" w:rsidP="00C75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FB33"/>
      </v:shape>
    </w:pict>
  </w:numPicBullet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4803F78"/>
    <w:multiLevelType w:val="multilevel"/>
    <w:tmpl w:val="2B5CB2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172510"/>
    <w:multiLevelType w:val="multilevel"/>
    <w:tmpl w:val="0D08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24769"/>
    <w:multiLevelType w:val="multilevel"/>
    <w:tmpl w:val="822EA4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A36E9D"/>
    <w:multiLevelType w:val="multilevel"/>
    <w:tmpl w:val="7E90E1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6C7DE7"/>
    <w:multiLevelType w:val="multilevel"/>
    <w:tmpl w:val="B354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B61993"/>
    <w:multiLevelType w:val="hybridMultilevel"/>
    <w:tmpl w:val="81143B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D1E0F"/>
    <w:multiLevelType w:val="multilevel"/>
    <w:tmpl w:val="CCAC733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8995484"/>
    <w:multiLevelType w:val="multilevel"/>
    <w:tmpl w:val="0A4694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57673A"/>
    <w:multiLevelType w:val="multilevel"/>
    <w:tmpl w:val="D0FAB8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1F0CA3"/>
    <w:multiLevelType w:val="hybridMultilevel"/>
    <w:tmpl w:val="E530211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7063B"/>
    <w:multiLevelType w:val="hybridMultilevel"/>
    <w:tmpl w:val="5B565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062B5"/>
    <w:multiLevelType w:val="hybridMultilevel"/>
    <w:tmpl w:val="4E2E8DD2"/>
    <w:lvl w:ilvl="0" w:tplc="318E713A">
      <w:start w:val="1"/>
      <w:numFmt w:val="upperRoman"/>
      <w:lvlText w:val="%1."/>
      <w:lvlJc w:val="left"/>
      <w:pPr>
        <w:ind w:left="40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95" w:hanging="360"/>
      </w:pPr>
    </w:lvl>
    <w:lvl w:ilvl="2" w:tplc="0419001B" w:tentative="1">
      <w:start w:val="1"/>
      <w:numFmt w:val="lowerRoman"/>
      <w:lvlText w:val="%3."/>
      <w:lvlJc w:val="right"/>
      <w:pPr>
        <w:ind w:left="5115" w:hanging="180"/>
      </w:pPr>
    </w:lvl>
    <w:lvl w:ilvl="3" w:tplc="0419000F" w:tentative="1">
      <w:start w:val="1"/>
      <w:numFmt w:val="decimal"/>
      <w:lvlText w:val="%4."/>
      <w:lvlJc w:val="left"/>
      <w:pPr>
        <w:ind w:left="5835" w:hanging="360"/>
      </w:pPr>
    </w:lvl>
    <w:lvl w:ilvl="4" w:tplc="04190019" w:tentative="1">
      <w:start w:val="1"/>
      <w:numFmt w:val="lowerLetter"/>
      <w:lvlText w:val="%5."/>
      <w:lvlJc w:val="left"/>
      <w:pPr>
        <w:ind w:left="6555" w:hanging="360"/>
      </w:pPr>
    </w:lvl>
    <w:lvl w:ilvl="5" w:tplc="0419001B" w:tentative="1">
      <w:start w:val="1"/>
      <w:numFmt w:val="lowerRoman"/>
      <w:lvlText w:val="%6."/>
      <w:lvlJc w:val="right"/>
      <w:pPr>
        <w:ind w:left="7275" w:hanging="180"/>
      </w:pPr>
    </w:lvl>
    <w:lvl w:ilvl="6" w:tplc="0419000F" w:tentative="1">
      <w:start w:val="1"/>
      <w:numFmt w:val="decimal"/>
      <w:lvlText w:val="%7."/>
      <w:lvlJc w:val="left"/>
      <w:pPr>
        <w:ind w:left="7995" w:hanging="360"/>
      </w:pPr>
    </w:lvl>
    <w:lvl w:ilvl="7" w:tplc="04190019" w:tentative="1">
      <w:start w:val="1"/>
      <w:numFmt w:val="lowerLetter"/>
      <w:lvlText w:val="%8."/>
      <w:lvlJc w:val="left"/>
      <w:pPr>
        <w:ind w:left="8715" w:hanging="360"/>
      </w:pPr>
    </w:lvl>
    <w:lvl w:ilvl="8" w:tplc="0419001B" w:tentative="1">
      <w:start w:val="1"/>
      <w:numFmt w:val="lowerRoman"/>
      <w:lvlText w:val="%9."/>
      <w:lvlJc w:val="right"/>
      <w:pPr>
        <w:ind w:left="9435" w:hanging="180"/>
      </w:pPr>
    </w:lvl>
  </w:abstractNum>
  <w:abstractNum w:abstractNumId="14" w15:restartNumberingAfterBreak="0">
    <w:nsid w:val="3B2A74F2"/>
    <w:multiLevelType w:val="hybridMultilevel"/>
    <w:tmpl w:val="6F464666"/>
    <w:lvl w:ilvl="0" w:tplc="A67EA0E8">
      <w:start w:val="1"/>
      <w:numFmt w:val="upperRoman"/>
      <w:lvlText w:val="%1."/>
      <w:lvlJc w:val="left"/>
      <w:pPr>
        <w:ind w:left="47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ind w:left="10155" w:hanging="180"/>
      </w:pPr>
    </w:lvl>
  </w:abstractNum>
  <w:abstractNum w:abstractNumId="15" w15:restartNumberingAfterBreak="0">
    <w:nsid w:val="420D3F99"/>
    <w:multiLevelType w:val="hybridMultilevel"/>
    <w:tmpl w:val="30CC7D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A4010"/>
    <w:multiLevelType w:val="hybridMultilevel"/>
    <w:tmpl w:val="F0EC2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71BD8"/>
    <w:multiLevelType w:val="hybridMultilevel"/>
    <w:tmpl w:val="C71E44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7208F"/>
    <w:multiLevelType w:val="multilevel"/>
    <w:tmpl w:val="6FEE6F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EE0BCB"/>
    <w:multiLevelType w:val="multilevel"/>
    <w:tmpl w:val="35BC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A92B1C"/>
    <w:multiLevelType w:val="multilevel"/>
    <w:tmpl w:val="F844D5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716D2BB6"/>
    <w:multiLevelType w:val="hybridMultilevel"/>
    <w:tmpl w:val="7752F760"/>
    <w:lvl w:ilvl="0" w:tplc="E5A6A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922E6"/>
    <w:multiLevelType w:val="hybridMultilevel"/>
    <w:tmpl w:val="13FCE8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E429DB"/>
    <w:multiLevelType w:val="hybridMultilevel"/>
    <w:tmpl w:val="41327BBA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0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19"/>
  </w:num>
  <w:num w:numId="10">
    <w:abstractNumId w:val="12"/>
  </w:num>
  <w:num w:numId="11">
    <w:abstractNumId w:val="11"/>
  </w:num>
  <w:num w:numId="12">
    <w:abstractNumId w:val="24"/>
  </w:num>
  <w:num w:numId="13">
    <w:abstractNumId w:val="16"/>
  </w:num>
  <w:num w:numId="14">
    <w:abstractNumId w:val="23"/>
  </w:num>
  <w:num w:numId="15">
    <w:abstractNumId w:val="15"/>
  </w:num>
  <w:num w:numId="16">
    <w:abstractNumId w:val="17"/>
  </w:num>
  <w:num w:numId="17">
    <w:abstractNumId w:val="6"/>
  </w:num>
  <w:num w:numId="18">
    <w:abstractNumId w:val="13"/>
  </w:num>
  <w:num w:numId="19">
    <w:abstractNumId w:val="14"/>
  </w:num>
  <w:num w:numId="20">
    <w:abstractNumId w:val="22"/>
  </w:num>
  <w:num w:numId="21">
    <w:abstractNumId w:val="7"/>
  </w:num>
  <w:num w:numId="22">
    <w:abstractNumId w:val="18"/>
  </w:num>
  <w:num w:numId="23">
    <w:abstractNumId w:val="0"/>
  </w:num>
  <w:num w:numId="24">
    <w:abstractNumId w:val="9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B0"/>
    <w:rsid w:val="0000289A"/>
    <w:rsid w:val="00021795"/>
    <w:rsid w:val="0003771C"/>
    <w:rsid w:val="00046D42"/>
    <w:rsid w:val="00061CA6"/>
    <w:rsid w:val="00082C1F"/>
    <w:rsid w:val="000A7E33"/>
    <w:rsid w:val="000B04D3"/>
    <w:rsid w:val="000B0B60"/>
    <w:rsid w:val="000B28A8"/>
    <w:rsid w:val="000C2D03"/>
    <w:rsid w:val="000E04E4"/>
    <w:rsid w:val="00110409"/>
    <w:rsid w:val="001138A3"/>
    <w:rsid w:val="00150AE3"/>
    <w:rsid w:val="00153225"/>
    <w:rsid w:val="00153D70"/>
    <w:rsid w:val="00163DB8"/>
    <w:rsid w:val="0018343A"/>
    <w:rsid w:val="001841EA"/>
    <w:rsid w:val="00192C64"/>
    <w:rsid w:val="001948D0"/>
    <w:rsid w:val="001973BA"/>
    <w:rsid w:val="001A3C40"/>
    <w:rsid w:val="001A4D6B"/>
    <w:rsid w:val="001A695E"/>
    <w:rsid w:val="001B35D9"/>
    <w:rsid w:val="001C5BFE"/>
    <w:rsid w:val="001E027E"/>
    <w:rsid w:val="0021123A"/>
    <w:rsid w:val="00246C44"/>
    <w:rsid w:val="00252435"/>
    <w:rsid w:val="00254535"/>
    <w:rsid w:val="0026793D"/>
    <w:rsid w:val="00281F1F"/>
    <w:rsid w:val="002824FF"/>
    <w:rsid w:val="002A2BF3"/>
    <w:rsid w:val="002B3D0C"/>
    <w:rsid w:val="002C0DBB"/>
    <w:rsid w:val="002C55D9"/>
    <w:rsid w:val="002E74A8"/>
    <w:rsid w:val="002F5B17"/>
    <w:rsid w:val="0032373F"/>
    <w:rsid w:val="00330D38"/>
    <w:rsid w:val="00370F47"/>
    <w:rsid w:val="00383552"/>
    <w:rsid w:val="00391EAB"/>
    <w:rsid w:val="003A5791"/>
    <w:rsid w:val="003C6954"/>
    <w:rsid w:val="004013BF"/>
    <w:rsid w:val="00423E52"/>
    <w:rsid w:val="00440DE1"/>
    <w:rsid w:val="00453CDC"/>
    <w:rsid w:val="00454846"/>
    <w:rsid w:val="00456D4C"/>
    <w:rsid w:val="00460179"/>
    <w:rsid w:val="00476836"/>
    <w:rsid w:val="00481DE8"/>
    <w:rsid w:val="00482327"/>
    <w:rsid w:val="00487042"/>
    <w:rsid w:val="00494629"/>
    <w:rsid w:val="0049758E"/>
    <w:rsid w:val="004A4AC2"/>
    <w:rsid w:val="004B60D7"/>
    <w:rsid w:val="004C5061"/>
    <w:rsid w:val="004D5303"/>
    <w:rsid w:val="004D5CCC"/>
    <w:rsid w:val="004E4508"/>
    <w:rsid w:val="005052A3"/>
    <w:rsid w:val="0051350C"/>
    <w:rsid w:val="005148D8"/>
    <w:rsid w:val="0051614E"/>
    <w:rsid w:val="005200F0"/>
    <w:rsid w:val="00541B86"/>
    <w:rsid w:val="00554213"/>
    <w:rsid w:val="005625EB"/>
    <w:rsid w:val="00566FE7"/>
    <w:rsid w:val="005B2825"/>
    <w:rsid w:val="005E573D"/>
    <w:rsid w:val="005F29CB"/>
    <w:rsid w:val="00602C3E"/>
    <w:rsid w:val="00634CE9"/>
    <w:rsid w:val="00664712"/>
    <w:rsid w:val="006A12B9"/>
    <w:rsid w:val="006A7E64"/>
    <w:rsid w:val="006E78E0"/>
    <w:rsid w:val="006E79B5"/>
    <w:rsid w:val="00707141"/>
    <w:rsid w:val="00736FEE"/>
    <w:rsid w:val="00745432"/>
    <w:rsid w:val="00752B22"/>
    <w:rsid w:val="007679E3"/>
    <w:rsid w:val="007767E3"/>
    <w:rsid w:val="00780D9D"/>
    <w:rsid w:val="00795545"/>
    <w:rsid w:val="007A71C3"/>
    <w:rsid w:val="007B68BC"/>
    <w:rsid w:val="007D13DF"/>
    <w:rsid w:val="007D3EBA"/>
    <w:rsid w:val="007D6DE6"/>
    <w:rsid w:val="007E2823"/>
    <w:rsid w:val="007F5B38"/>
    <w:rsid w:val="00803231"/>
    <w:rsid w:val="00862A3E"/>
    <w:rsid w:val="00870C24"/>
    <w:rsid w:val="008A6B18"/>
    <w:rsid w:val="008B33C9"/>
    <w:rsid w:val="008C4CB9"/>
    <w:rsid w:val="008D0480"/>
    <w:rsid w:val="008E4CB5"/>
    <w:rsid w:val="008E6976"/>
    <w:rsid w:val="008E7E04"/>
    <w:rsid w:val="008F5123"/>
    <w:rsid w:val="008F7594"/>
    <w:rsid w:val="009011F5"/>
    <w:rsid w:val="0091718D"/>
    <w:rsid w:val="0096268D"/>
    <w:rsid w:val="0097282E"/>
    <w:rsid w:val="0097393D"/>
    <w:rsid w:val="009A0B66"/>
    <w:rsid w:val="009B2CEF"/>
    <w:rsid w:val="009D1360"/>
    <w:rsid w:val="009E4FA9"/>
    <w:rsid w:val="009F6C93"/>
    <w:rsid w:val="00A21237"/>
    <w:rsid w:val="00A27A39"/>
    <w:rsid w:val="00A32002"/>
    <w:rsid w:val="00A36950"/>
    <w:rsid w:val="00A51CCA"/>
    <w:rsid w:val="00A94EFE"/>
    <w:rsid w:val="00A9628F"/>
    <w:rsid w:val="00AA6B17"/>
    <w:rsid w:val="00AF2BED"/>
    <w:rsid w:val="00AF33DE"/>
    <w:rsid w:val="00B079D9"/>
    <w:rsid w:val="00B11E82"/>
    <w:rsid w:val="00B14584"/>
    <w:rsid w:val="00B25B9F"/>
    <w:rsid w:val="00B50452"/>
    <w:rsid w:val="00B6163D"/>
    <w:rsid w:val="00B748FA"/>
    <w:rsid w:val="00B8463E"/>
    <w:rsid w:val="00B87B0E"/>
    <w:rsid w:val="00BA1745"/>
    <w:rsid w:val="00BA7016"/>
    <w:rsid w:val="00BC7427"/>
    <w:rsid w:val="00BD5322"/>
    <w:rsid w:val="00BD6179"/>
    <w:rsid w:val="00C0034E"/>
    <w:rsid w:val="00C039F1"/>
    <w:rsid w:val="00C319E1"/>
    <w:rsid w:val="00C32723"/>
    <w:rsid w:val="00C46683"/>
    <w:rsid w:val="00C64348"/>
    <w:rsid w:val="00C65B2C"/>
    <w:rsid w:val="00C73D31"/>
    <w:rsid w:val="00C7564B"/>
    <w:rsid w:val="00C776B9"/>
    <w:rsid w:val="00CC1750"/>
    <w:rsid w:val="00CE7374"/>
    <w:rsid w:val="00D045C3"/>
    <w:rsid w:val="00D256AC"/>
    <w:rsid w:val="00D40EBE"/>
    <w:rsid w:val="00D43F0C"/>
    <w:rsid w:val="00D6154D"/>
    <w:rsid w:val="00D731A4"/>
    <w:rsid w:val="00D907D1"/>
    <w:rsid w:val="00DB7863"/>
    <w:rsid w:val="00DD15B1"/>
    <w:rsid w:val="00DD3236"/>
    <w:rsid w:val="00DD3C1E"/>
    <w:rsid w:val="00DF2BFD"/>
    <w:rsid w:val="00E106E5"/>
    <w:rsid w:val="00E56046"/>
    <w:rsid w:val="00E81283"/>
    <w:rsid w:val="00E834A3"/>
    <w:rsid w:val="00EB0951"/>
    <w:rsid w:val="00EB28DA"/>
    <w:rsid w:val="00EB61FC"/>
    <w:rsid w:val="00EC7C7D"/>
    <w:rsid w:val="00F00080"/>
    <w:rsid w:val="00F00D6A"/>
    <w:rsid w:val="00F0736C"/>
    <w:rsid w:val="00F0738A"/>
    <w:rsid w:val="00F2059D"/>
    <w:rsid w:val="00F33397"/>
    <w:rsid w:val="00F50629"/>
    <w:rsid w:val="00F6213F"/>
    <w:rsid w:val="00F974AB"/>
    <w:rsid w:val="00FC68B0"/>
    <w:rsid w:val="00FE4F63"/>
    <w:rsid w:val="00FE6063"/>
    <w:rsid w:val="00FF3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48637-155D-4A64-AFE9-676CCA89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68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87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A6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163DB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D13D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7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564B"/>
  </w:style>
  <w:style w:type="paragraph" w:styleId="a9">
    <w:name w:val="footer"/>
    <w:basedOn w:val="a"/>
    <w:link w:val="aa"/>
    <w:uiPriority w:val="99"/>
    <w:unhideWhenUsed/>
    <w:rsid w:val="00C7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564B"/>
  </w:style>
  <w:style w:type="paragraph" w:styleId="ab">
    <w:name w:val="Balloon Text"/>
    <w:basedOn w:val="a"/>
    <w:link w:val="ac"/>
    <w:uiPriority w:val="99"/>
    <w:semiHidden/>
    <w:unhideWhenUsed/>
    <w:rsid w:val="00FE6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E6063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CC1750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B1458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ae">
    <w:name w:val="Без интервала Знак"/>
    <w:link w:val="ad"/>
    <w:uiPriority w:val="1"/>
    <w:locked/>
    <w:rsid w:val="00B14584"/>
    <w:rPr>
      <w:rFonts w:eastAsiaTheme="minorHAnsi"/>
      <w:lang w:eastAsia="en-US"/>
    </w:rPr>
  </w:style>
  <w:style w:type="paragraph" w:customStyle="1" w:styleId="c1">
    <w:name w:val="c1"/>
    <w:basedOn w:val="a"/>
    <w:rsid w:val="008E7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8E7E04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47683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ontents">
    <w:name w:val="Table Contents"/>
    <w:basedOn w:val="a"/>
    <w:uiPriority w:val="99"/>
    <w:rsid w:val="0047683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customStyle="1" w:styleId="Standard">
    <w:name w:val="Standard"/>
    <w:rsid w:val="009B2CE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iclass.home-edu.ru/course/category.php?id=15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obocraft.ru/" TargetMode="External"/><Relationship Id="rId17" Type="http://schemas.openxmlformats.org/officeDocument/2006/relationships/hyperlink" Target="http://russos.livejournal.com/817254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obotics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fam.ru/contact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tes.google.com/site/nxtwallet/" TargetMode="External"/><Relationship Id="rId10" Type="http://schemas.openxmlformats.org/officeDocument/2006/relationships/hyperlink" Target="http://7robots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t-edu.ru" TargetMode="External"/><Relationship Id="rId14" Type="http://schemas.openxmlformats.org/officeDocument/2006/relationships/hyperlink" Target="http://insiderobot.blogspot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DC680-86CD-48F9-9545-AF4240C5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2517</Words>
  <Characters>14352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3</cp:revision>
  <cp:lastPrinted>2019-09-03T15:52:00Z</cp:lastPrinted>
  <dcterms:created xsi:type="dcterms:W3CDTF">2025-10-31T10:24:00Z</dcterms:created>
  <dcterms:modified xsi:type="dcterms:W3CDTF">2025-10-31T10:25:00Z</dcterms:modified>
</cp:coreProperties>
</file>